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35E10" w14:textId="77777777" w:rsidR="004E5CBF" w:rsidRDefault="00415A79">
      <w:pPr>
        <w:pStyle w:val="LO-normal"/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03B35E11" w14:textId="77777777" w:rsidR="004E5CBF" w:rsidRDefault="004E5CBF">
      <w:pPr>
        <w:pStyle w:val="LO-normal"/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03B35E12" w14:textId="77777777" w:rsidR="004E5CBF" w:rsidRDefault="00415A79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PR FESR 2021/2027 Priorità 1 Azione 1.3.4</w:t>
      </w:r>
    </w:p>
    <w:p w14:paraId="03B35E13" w14:textId="523A4736" w:rsidR="004E5CBF" w:rsidRDefault="00415A79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BANDO PER IL SOSTEGNO ALLA PRODUZIONE DI OPERE CINEMATOGRAFICHE E AUDIOVISIVE DESTINATO AD IMPRESE CON SEDE O UNITÀ LOCALE IN EMILIA-ROMAGNA - ANNO 202</w:t>
      </w:r>
      <w:r w:rsidR="006D31E0">
        <w:rPr>
          <w:rFonts w:ascii="Arial" w:eastAsia="Arial" w:hAnsi="Arial"/>
          <w:b/>
          <w:color w:val="333399"/>
          <w:sz w:val="22"/>
          <w:szCs w:val="22"/>
        </w:rPr>
        <w:t>6</w:t>
      </w:r>
    </w:p>
    <w:p w14:paraId="03B35E14" w14:textId="2177B084" w:rsidR="004E5CBF" w:rsidRDefault="00415A79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D.G.R. n.</w:t>
      </w:r>
      <w:r w:rsidR="006D31E0">
        <w:rPr>
          <w:rFonts w:ascii="Arial" w:eastAsia="Arial" w:hAnsi="Arial"/>
          <w:b/>
          <w:color w:val="333399"/>
          <w:sz w:val="22"/>
          <w:szCs w:val="22"/>
        </w:rPr>
        <w:t>378</w:t>
      </w:r>
      <w:r>
        <w:rPr>
          <w:rFonts w:ascii="Arial" w:eastAsia="Arial" w:hAnsi="Arial"/>
          <w:b/>
          <w:color w:val="333399"/>
          <w:sz w:val="22"/>
          <w:szCs w:val="22"/>
        </w:rPr>
        <w:t>/202</w:t>
      </w:r>
      <w:r w:rsidR="006D31E0">
        <w:rPr>
          <w:rFonts w:ascii="Arial" w:eastAsia="Arial" w:hAnsi="Arial"/>
          <w:b/>
          <w:color w:val="333399"/>
          <w:sz w:val="22"/>
          <w:szCs w:val="22"/>
        </w:rPr>
        <w:t>6</w:t>
      </w:r>
    </w:p>
    <w:p w14:paraId="03B35E15" w14:textId="77777777" w:rsidR="004E5CBF" w:rsidRDefault="004E5CBF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03B35E16" w14:textId="77777777" w:rsidR="004E5CBF" w:rsidRDefault="00415A79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 xml:space="preserve">DICHIARAZIONE SOSTITUTIVA DI ATTO NOTORIO </w:t>
      </w:r>
    </w:p>
    <w:p w14:paraId="03B35E17" w14:textId="77777777" w:rsidR="004E5CBF" w:rsidRDefault="00415A79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 xml:space="preserve">E DI CERTIFICAZIONE IN MATERIA DNSH </w:t>
      </w:r>
    </w:p>
    <w:p w14:paraId="03B35E18" w14:textId="77777777" w:rsidR="004E5CBF" w:rsidRDefault="00415A79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>ai sensi degli articoli 46 e 47 del D.P.R. 28/12/2000 n. 445</w:t>
      </w:r>
    </w:p>
    <w:p w14:paraId="03B35E19" w14:textId="77777777" w:rsidR="004E5CBF" w:rsidRDefault="004E5CBF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</w:p>
    <w:p w14:paraId="03B35E1A" w14:textId="77777777" w:rsidR="004E5CBF" w:rsidRDefault="004E5CBF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333399"/>
        </w:rPr>
      </w:pPr>
    </w:p>
    <w:p w14:paraId="03B35E1B" w14:textId="45BBF7F0" w:rsidR="004E5CBF" w:rsidRDefault="00415A79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Arial Narrow" w:hAnsi="Arial Narrow" w:cs="Arial Narrow"/>
          <w:color w:val="000000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color w:val="000000"/>
        </w:rPr>
        <w:t>Il/La sottoscritto/a _______________________________________________________________ nato/a  a __________________________ in data ________________ in qualità di legale rappresentante dell’impresa ________________________________________________________ Indirizzo sede legale ______________________________________________ C.a.p. ___________ Comune _________________________________________________________________  Provincia  ___  in relazione alla rendicontazione delle spese relative al saldo del progetto prot. PG/20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>/____________ dal titolo “__________________________________________________________________________” avente CUP ______________________ finanziato ai sensi del Bando approvato con D.G.R. n</w:t>
      </w:r>
      <w:r w:rsidR="00E8384B">
        <w:rPr>
          <w:rFonts w:ascii="Arial Narrow" w:eastAsia="Arial Narrow" w:hAnsi="Arial Narrow" w:cs="Arial Narrow"/>
        </w:rPr>
        <w:t>. 378</w:t>
      </w:r>
      <w:r>
        <w:rPr>
          <w:rFonts w:ascii="Arial Narrow" w:eastAsia="Arial Narrow" w:hAnsi="Arial Narrow" w:cs="Arial Narrow"/>
        </w:rPr>
        <w:t>/202</w:t>
      </w:r>
      <w:r w:rsidR="00E8384B">
        <w:rPr>
          <w:rFonts w:ascii="Arial Narrow" w:eastAsia="Arial Narrow" w:hAnsi="Arial Narrow" w:cs="Arial Narrow"/>
        </w:rPr>
        <w:t>6</w:t>
      </w:r>
      <w:r>
        <w:rPr>
          <w:rFonts w:ascii="Arial Narrow" w:eastAsia="Arial Narrow" w:hAnsi="Arial Narrow" w:cs="Arial Narrow"/>
          <w:color w:val="000000"/>
        </w:rPr>
        <w:t>,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in relazione al paragrafo </w:t>
      </w:r>
      <w:r>
        <w:rPr>
          <w:rFonts w:ascii="Arial Narrow" w:eastAsia="Arial Narrow" w:hAnsi="Arial Narrow" w:cs="Arial Narrow"/>
        </w:rPr>
        <w:t>2.2</w:t>
      </w:r>
      <w:r>
        <w:rPr>
          <w:rFonts w:ascii="Arial Narrow" w:eastAsia="Arial Narrow" w:hAnsi="Arial Narrow" w:cs="Arial Narrow"/>
          <w:color w:val="000000"/>
        </w:rPr>
        <w:t xml:space="preserve"> ed allegato I del Bando, con riferimento </w:t>
      </w:r>
      <w:r>
        <w:rPr>
          <w:rFonts w:ascii="Arial Narrow" w:eastAsia="Arial Narrow" w:hAnsi="Arial Narrow" w:cs="Arial Narrow"/>
        </w:rPr>
        <w:t xml:space="preserve">agli </w:t>
      </w:r>
      <w:r>
        <w:rPr>
          <w:rFonts w:ascii="Arial Narrow" w:eastAsia="Arial Narrow" w:hAnsi="Arial Narrow" w:cs="Arial Narrow"/>
          <w:color w:val="000000"/>
        </w:rPr>
        <w:t>obiettiv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color w:val="000000"/>
        </w:rPr>
        <w:t xml:space="preserve"> ambiental</w:t>
      </w:r>
      <w:r>
        <w:rPr>
          <w:rFonts w:ascii="Arial Narrow" w:eastAsia="Arial Narrow" w:hAnsi="Arial Narrow" w:cs="Arial Narrow"/>
        </w:rPr>
        <w:t>i</w:t>
      </w:r>
      <w:r>
        <w:rPr>
          <w:rFonts w:ascii="Arial Narrow" w:eastAsia="Arial Narrow" w:hAnsi="Arial Narrow" w:cs="Arial Narrow"/>
          <w:color w:val="000000"/>
        </w:rPr>
        <w:t xml:space="preserve"> individuat</w:t>
      </w:r>
      <w:r>
        <w:rPr>
          <w:rFonts w:ascii="Arial Narrow" w:eastAsia="Arial Narrow" w:hAnsi="Arial Narrow" w:cs="Arial Narrow"/>
        </w:rPr>
        <w:t>i:  mitigazione dei cambiamenti climatici, economia circolare compresa la prevenzione e il riciclaggio dei rifiuti;</w:t>
      </w:r>
    </w:p>
    <w:p w14:paraId="03B35E1C" w14:textId="77777777" w:rsidR="004E5CBF" w:rsidRDefault="00415A79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i/>
          <w:color w:val="000000"/>
        </w:rPr>
      </w:pPr>
      <w:r>
        <w:rPr>
          <w:rFonts w:ascii="Arial Narrow" w:eastAsia="Arial Narrow" w:hAnsi="Arial Narrow" w:cs="Arial Narrow"/>
          <w:i/>
          <w:color w:val="000000"/>
        </w:rPr>
        <w:t>consapevole delle responsabilità penali cui può andare incontro in caso di dichiarazione mendace o di</w:t>
      </w:r>
      <w:r>
        <w:rPr>
          <w:rFonts w:ascii="Arial Narrow" w:eastAsia="Arial Narrow" w:hAnsi="Arial Narrow" w:cs="Arial Narrow"/>
          <w:i/>
        </w:rPr>
        <w:t xml:space="preserve"> </w:t>
      </w:r>
      <w:r>
        <w:rPr>
          <w:rFonts w:ascii="Arial Narrow" w:eastAsia="Arial Narrow" w:hAnsi="Arial Narrow" w:cs="Arial Narrow"/>
          <w:i/>
          <w:color w:val="000000"/>
        </w:rPr>
        <w:t>esibizione di atto falso o contenente dati non rispondenti a verità, ai sensi degli artt. 75 e 76 del D.P.R. 28/12/2000 n. 445,</w:t>
      </w:r>
    </w:p>
    <w:p w14:paraId="03B35E1D" w14:textId="77777777" w:rsidR="004E5CBF" w:rsidRDefault="00415A79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</w:t>
      </w:r>
    </w:p>
    <w:p w14:paraId="03B35E1E" w14:textId="77777777" w:rsidR="004E5CBF" w:rsidRDefault="00415A79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03B35E1F" w14:textId="77777777" w:rsidR="004E5CBF" w:rsidRDefault="004E5CBF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03B35E20" w14:textId="77777777" w:rsidR="004E5CBF" w:rsidRDefault="00415A79">
      <w:pPr>
        <w:pStyle w:val="LO-normal"/>
        <w:numPr>
          <w:ilvl w:val="0"/>
          <w:numId w:val="8"/>
        </w:numPr>
        <w:spacing w:after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</w:t>
      </w:r>
      <w:r>
        <w:rPr>
          <w:rFonts w:ascii="Arial Narrow" w:eastAsia="Arial Narrow" w:hAnsi="Arial Narrow" w:cs="Arial Narrow"/>
          <w:b/>
        </w:rPr>
        <w:t xml:space="preserve">Obiettivo 1 – “Mitigazione dei cambiamenti climatici”, </w:t>
      </w:r>
      <w:r>
        <w:rPr>
          <w:rFonts w:ascii="Arial Narrow" w:eastAsia="Arial Narrow" w:hAnsi="Arial Narrow" w:cs="Arial Narrow"/>
        </w:rPr>
        <w:t>la variazione attesa dei consumi elettrici annui per effetto del progetto realizzato (</w:t>
      </w:r>
      <w:r>
        <w:rPr>
          <w:rFonts w:ascii="Arial Narrow" w:eastAsia="Arial Narrow" w:hAnsi="Arial Narrow" w:cs="Arial Narrow"/>
          <w:i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 </w:t>
      </w:r>
      <w:r>
        <w:rPr>
          <w:rFonts w:ascii="Arial Narrow" w:eastAsia="Arial Narrow" w:hAnsi="Arial Narrow" w:cs="Arial Narrow"/>
          <w:u w:val="single"/>
        </w:rPr>
        <w:t>mediante la compilazione su Sfinge 2020 degli indicatori selezionati in fase di concessione del contributo, che costituisce parte integrante della presente dichiarazione;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>
        <w:rPr>
          <w:rFonts w:ascii="Arial Narrow" w:eastAsia="Arial Narrow" w:hAnsi="Arial Narrow" w:cs="Arial Narrow"/>
          <w:b/>
          <w:color w:val="FF0000"/>
        </w:rPr>
        <w:t>OBBLIGATORIA PER TUTTI I BENEFICIARI</w:t>
      </w:r>
      <w:r>
        <w:rPr>
          <w:rFonts w:ascii="Arial Narrow" w:eastAsia="Arial Narrow" w:hAnsi="Arial Narrow" w:cs="Arial Narrow"/>
        </w:rPr>
        <w:t>, si ritiene accettabile anche una stima, calcolata secondo la seguente metodologia (ad esempio riportare se la stima è stata ottenuta da simulazioni di progetto, di cui sono forniti i riferimenti allegandoli; da dati rilevati e/o da dati tecnici dei beni, di cui sono specificati i riferimenti,  o da letteratura indicando la fonte/link):</w:t>
      </w:r>
    </w:p>
    <w:p w14:paraId="03B35E21" w14:textId="77777777" w:rsidR="004E5CBF" w:rsidRDefault="00415A79">
      <w:pPr>
        <w:pStyle w:val="LO-normal"/>
        <w:spacing w:after="200" w:line="276" w:lineRule="auto"/>
        <w:ind w:left="720"/>
        <w:jc w:val="both"/>
        <w:rPr>
          <w:rFonts w:ascii="Arial Narrow" w:eastAsia="Arial Narrow" w:hAnsi="Arial Narrow" w:cs="Arial Narrow"/>
          <w:highlight w:val="yell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B35E22" w14:textId="77777777" w:rsidR="004E5CBF" w:rsidRDefault="00415A79">
      <w:pPr>
        <w:pStyle w:val="LO-normal"/>
        <w:numPr>
          <w:ilvl w:val="0"/>
          <w:numId w:val="8"/>
        </w:numPr>
        <w:spacing w:after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</w:t>
      </w:r>
      <w:r>
        <w:rPr>
          <w:rFonts w:ascii="Arial Narrow" w:eastAsia="Arial Narrow" w:hAnsi="Arial Narrow" w:cs="Arial Narrow"/>
          <w:b/>
        </w:rPr>
        <w:t>Obiettivo 4 – “Economia circolare e produzione dei rifiuti”</w:t>
      </w:r>
      <w:r>
        <w:rPr>
          <w:rFonts w:ascii="Arial Narrow" w:eastAsia="Arial Narrow" w:hAnsi="Arial Narrow" w:cs="Arial Narrow"/>
        </w:rPr>
        <w:t xml:space="preserve">, la variazione attesa della produzione annua di rifiuti per effetto del progetto realizzato, specificandone tipologia, quantitativi e destinazione finale </w:t>
      </w:r>
      <w:r>
        <w:rPr>
          <w:rFonts w:ascii="Arial Narrow" w:eastAsia="Arial Narrow" w:hAnsi="Arial Narrow" w:cs="Arial Narrow"/>
          <w:u w:val="single"/>
        </w:rPr>
        <w:t>mediante la compilazione su Sfinge 2020 degli indicatori selezionati in fase di concessione del contributo, che costituisce parte integrante della presente dichiarazione.</w:t>
      </w:r>
    </w:p>
    <w:p w14:paraId="03B35E23" w14:textId="77777777" w:rsidR="004E5CBF" w:rsidRDefault="00415A79">
      <w:pPr>
        <w:pStyle w:val="LO-normal"/>
        <w:spacing w:before="200" w:after="200"/>
        <w:jc w:val="both"/>
        <w:rPr>
          <w:rFonts w:ascii="Arial Narrow" w:eastAsia="Arial Narrow" w:hAnsi="Arial Narrow" w:cs="Arial Narrow"/>
          <w:b/>
        </w:rPr>
      </w:pPr>
      <w:bookmarkStart w:id="1" w:name="_heading=h.hwf1wmoubx65" w:colFirst="0" w:colLast="0"/>
      <w:bookmarkEnd w:id="1"/>
      <w:r>
        <w:rPr>
          <w:rFonts w:ascii="Arial Narrow" w:eastAsia="Arial Narrow" w:hAnsi="Arial Narrow" w:cs="Arial Narrow"/>
        </w:rPr>
        <w:lastRenderedPageBreak/>
        <w:t>Al fine di comprovare quanto dichiarato in sede di presentazione della domanda in relazione al principio DNSH e sulla base del progetto effettivamente realizzato e rendicontato, il/la sottoscritto/a</w:t>
      </w:r>
    </w:p>
    <w:p w14:paraId="03B35E24" w14:textId="77777777" w:rsidR="004E5CBF" w:rsidRDefault="00415A79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DICHIARA INOLTRE CHE</w:t>
      </w:r>
      <w:r>
        <w:rPr>
          <w:rFonts w:ascii="Arial Narrow" w:eastAsia="Arial Narrow" w:hAnsi="Arial Narrow" w:cs="Arial Narrow"/>
          <w:b/>
          <w:vertAlign w:val="superscript"/>
        </w:rPr>
        <w:footnoteReference w:id="1"/>
      </w:r>
      <w:r>
        <w:rPr>
          <w:rFonts w:ascii="Arial Narrow" w:eastAsia="Arial Narrow" w:hAnsi="Arial Narrow" w:cs="Arial Narrow"/>
          <w:b/>
        </w:rPr>
        <w:t>:</w:t>
      </w:r>
    </w:p>
    <w:p w14:paraId="03B35E25" w14:textId="77777777" w:rsidR="004E5CBF" w:rsidRDefault="004E5CBF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</w:p>
    <w:tbl>
      <w:tblPr>
        <w:tblStyle w:val="ad"/>
        <w:tblW w:w="976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65"/>
      </w:tblGrid>
      <w:tr w:rsidR="004E5CBF" w14:paraId="03B35E32" w14:textId="77777777">
        <w:tc>
          <w:tcPr>
            <w:tcW w:w="9765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03B35E26" w14:textId="77777777" w:rsidR="004E5CBF" w:rsidRDefault="00415A79">
            <w:pPr>
              <w:pStyle w:val="LO-normal"/>
              <w:spacing w:before="120"/>
              <w:ind w:left="425" w:hanging="425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 xml:space="preserve">☐ </w:t>
            </w:r>
            <w:r>
              <w:rPr>
                <w:rFonts w:ascii="Arial Narrow" w:eastAsia="Arial Narrow" w:hAnsi="Arial Narrow" w:cs="Arial Narrow"/>
                <w:b/>
              </w:rPr>
              <w:t>1.0</w:t>
            </w:r>
            <w:r>
              <w:rPr>
                <w:rFonts w:ascii="Arial Narrow" w:eastAsia="Arial Narrow" w:hAnsi="Arial Narrow" w:cs="Arial Narrow"/>
              </w:rPr>
              <w:t xml:space="preserve"> il progetto di investimento prevede </w:t>
            </w:r>
            <w:r>
              <w:rPr>
                <w:rFonts w:ascii="Arial Narrow" w:eastAsia="Arial Narrow" w:hAnsi="Arial Narrow" w:cs="Arial Narrow"/>
                <w:b/>
              </w:rPr>
              <w:t>ESCLUSIVAMENTE</w:t>
            </w:r>
            <w:r>
              <w:rPr>
                <w:rFonts w:ascii="Arial Narrow" w:eastAsia="Arial Narrow" w:hAnsi="Arial Narrow" w:cs="Arial Narrow"/>
              </w:rPr>
              <w:t xml:space="preserve"> spese rientranti in una o più delle seguenti voci </w:t>
            </w:r>
            <w:r>
              <w:rPr>
                <w:rFonts w:ascii="Arial Narrow" w:eastAsia="Arial Narrow" w:hAnsi="Arial Narrow" w:cs="Arial Narrow"/>
                <w:b/>
              </w:rPr>
              <w:t>(</w:t>
            </w:r>
            <w:r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o più dei casi sottostanti</w:t>
            </w:r>
            <w:r>
              <w:rPr>
                <w:rFonts w:ascii="Arial Narrow" w:eastAsia="Arial Narrow" w:hAnsi="Arial Narrow" w:cs="Arial Narrow"/>
                <w:b/>
              </w:rPr>
              <w:t>):</w:t>
            </w:r>
          </w:p>
          <w:p w14:paraId="03B35E27" w14:textId="77777777" w:rsidR="004E5CBF" w:rsidRDefault="00415A79">
            <w:pPr>
              <w:pStyle w:val="LO-normal"/>
              <w:numPr>
                <w:ilvl w:val="0"/>
                <w:numId w:val="5"/>
              </w:numPr>
              <w:spacing w:before="120"/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</w:t>
            </w:r>
            <w:r>
              <w:rPr>
                <w:rFonts w:ascii="Arial Narrow" w:eastAsia="Arial Narrow" w:hAnsi="Arial Narrow" w:cs="Arial Narrow"/>
                <w:b/>
              </w:rPr>
              <w:t xml:space="preserve">personale, per prestazioni effettuate da professionisti </w:t>
            </w:r>
            <w:r>
              <w:rPr>
                <w:rFonts w:ascii="Arial Narrow" w:eastAsia="Arial Narrow" w:hAnsi="Arial Narrow" w:cs="Arial Narrow"/>
              </w:rPr>
              <w:t>(inclusi i compensi per prestazioni occasionali e altre prestazioni professionali ammissibili ai sensi del paragrafi 7.1.1 e 7.1.2 del bando);</w:t>
            </w:r>
          </w:p>
          <w:p w14:paraId="03B35E28" w14:textId="77777777" w:rsidR="004E5CBF" w:rsidRDefault="00415A79">
            <w:pPr>
              <w:pStyle w:val="LO-normal"/>
              <w:numPr>
                <w:ilvl w:val="0"/>
                <w:numId w:val="5"/>
              </w:numPr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acquisto dei </w:t>
            </w:r>
            <w:r>
              <w:rPr>
                <w:rFonts w:ascii="Arial Narrow" w:eastAsia="Arial Narrow" w:hAnsi="Arial Narrow" w:cs="Arial Narrow"/>
                <w:b/>
              </w:rPr>
              <w:t>diritti per l’uso materiale di repertorio</w:t>
            </w:r>
            <w:r>
              <w:rPr>
                <w:rFonts w:ascii="Arial Narrow" w:eastAsia="Arial Narrow" w:hAnsi="Arial Narrow" w:cs="Arial Narrow"/>
              </w:rPr>
              <w:t>;</w:t>
            </w:r>
          </w:p>
          <w:p w14:paraId="03B35E29" w14:textId="15154E92" w:rsidR="004E5CBF" w:rsidRDefault="00415A79">
            <w:pPr>
              <w:pStyle w:val="LO-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spese per acquisto di</w:t>
            </w:r>
            <w:r>
              <w:rPr>
                <w:rFonts w:ascii="Arial Narrow" w:eastAsia="Arial Narrow" w:hAnsi="Arial Narrow" w:cs="Arial Narrow"/>
                <w:b/>
              </w:rPr>
              <w:t xml:space="preserve"> beni di consumo non durevoli per un valore massimo di 10.000 € </w:t>
            </w:r>
            <w:r>
              <w:rPr>
                <w:rFonts w:ascii="Arial Narrow" w:eastAsia="Arial Narrow" w:hAnsi="Arial Narrow" w:cs="Arial Narrow"/>
              </w:rPr>
              <w:t>(quali ad esempio minuterie ed alimentari per la gestione del set, costumi, prodotti per trucco e parrucco, dotazioni informatic</w:t>
            </w:r>
            <w:r w:rsidR="004F26CF">
              <w:rPr>
                <w:rFonts w:ascii="Arial Narrow" w:eastAsia="Arial Narrow" w:hAnsi="Arial Narrow" w:cs="Arial Narrow"/>
              </w:rPr>
              <w:t>h</w:t>
            </w:r>
            <w:r>
              <w:rPr>
                <w:rFonts w:ascii="Arial Narrow" w:eastAsia="Arial Narrow" w:hAnsi="Arial Narrow" w:cs="Arial Narrow"/>
              </w:rPr>
              <w:t xml:space="preserve">e con costo inferiore ai 150 euro); </w:t>
            </w:r>
          </w:p>
          <w:p w14:paraId="03B35E2A" w14:textId="77777777" w:rsidR="004E5CBF" w:rsidRDefault="00415A79">
            <w:pPr>
              <w:pStyle w:val="LO-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</w:t>
            </w:r>
            <w:r>
              <w:rPr>
                <w:rFonts w:ascii="Arial Narrow" w:eastAsia="Arial Narrow" w:hAnsi="Arial Narrow" w:cs="Arial Narrow"/>
                <w:b/>
              </w:rPr>
              <w:t>noleggio di spazi, location, uffici;</w:t>
            </w:r>
          </w:p>
          <w:p w14:paraId="03B35E2B" w14:textId="77777777" w:rsidR="004E5CBF" w:rsidRDefault="00415A79">
            <w:pPr>
              <w:pStyle w:val="LO-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eventuali spese per servizi di </w:t>
            </w:r>
            <w:r>
              <w:rPr>
                <w:rFonts w:ascii="Arial Narrow" w:eastAsia="Arial Narrow" w:hAnsi="Arial Narrow" w:cs="Arial Narrow"/>
                <w:b/>
              </w:rPr>
              <w:t xml:space="preserve">promozione e marketing DI NATURA IMMATERIALE; </w:t>
            </w:r>
          </w:p>
          <w:p w14:paraId="03B35E2C" w14:textId="77777777" w:rsidR="004E5CBF" w:rsidRDefault="00415A79">
            <w:pPr>
              <w:pStyle w:val="LO-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costi per</w:t>
            </w:r>
            <w:r>
              <w:rPr>
                <w:rFonts w:ascii="Arial Narrow" w:eastAsia="Arial Narrow" w:hAnsi="Arial Narrow" w:cs="Arial Narrow"/>
                <w:b/>
              </w:rPr>
              <w:t xml:space="preserve"> permessi e autorizzazioni;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14:paraId="03B35E2D" w14:textId="77777777" w:rsidR="004E5CBF" w:rsidRDefault="00415A79">
            <w:pPr>
              <w:pStyle w:val="LO-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costi per </w:t>
            </w:r>
            <w:r>
              <w:rPr>
                <w:rFonts w:ascii="Arial Narrow" w:eastAsia="Arial Narrow" w:hAnsi="Arial Narrow" w:cs="Arial Narrow"/>
                <w:b/>
              </w:rPr>
              <w:t>oneri assicurativi;</w:t>
            </w:r>
          </w:p>
          <w:p w14:paraId="03B35E2E" w14:textId="77777777" w:rsidR="004E5CBF" w:rsidRDefault="00415A79">
            <w:pPr>
              <w:pStyle w:val="LO-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la </w:t>
            </w:r>
            <w:r>
              <w:rPr>
                <w:rFonts w:ascii="Arial Narrow" w:eastAsia="Arial Narrow" w:hAnsi="Arial Narrow" w:cs="Arial Narrow"/>
                <w:b/>
              </w:rPr>
              <w:t>predisposizione della documentazione</w:t>
            </w:r>
            <w:r>
              <w:rPr>
                <w:rFonts w:ascii="Arial Narrow" w:eastAsia="Arial Narrow" w:hAnsi="Arial Narrow" w:cs="Arial Narrow"/>
              </w:rPr>
              <w:t xml:space="preserve"> finalizzata al rispetto del principio del DNSH, nonché eventuali certificazioni di sostenibilità ambientale del progetto;</w:t>
            </w:r>
          </w:p>
          <w:p w14:paraId="0BE8C4FD" w14:textId="2116492E" w:rsidR="00AA0E2D" w:rsidRPr="00AA0E2D" w:rsidRDefault="00AA0E2D" w:rsidP="00AA0E2D">
            <w:pPr>
              <w:pStyle w:val="LO-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9" w:right="282"/>
              <w:jc w:val="both"/>
              <w:rPr>
                <w:rFonts w:ascii="Arial Narrow" w:eastAsia="Arial Narrow" w:hAnsi="Arial Narrow" w:cs="Arial Narrow"/>
              </w:rPr>
            </w:pPr>
            <w:r w:rsidRPr="006E554F">
              <w:rPr>
                <w:rFonts w:ascii="Arial Narrow" w:eastAsia="Arial Narrow" w:hAnsi="Arial Narrow" w:cs="Arial Narrow"/>
              </w:rPr>
              <w:t>spese per eventuale</w:t>
            </w:r>
            <w:r w:rsidRPr="006E554F">
              <w:rPr>
                <w:rFonts w:ascii="Arial Narrow" w:eastAsia="Arial Narrow" w:hAnsi="Arial Narrow" w:cs="Arial Narrow"/>
                <w:b/>
                <w:bCs/>
              </w:rPr>
              <w:t xml:space="preserve"> allestimento e gestione di servizi educativi per l’infanzia</w:t>
            </w:r>
            <w:r w:rsidRPr="00AA0E2D">
              <w:rPr>
                <w:rFonts w:ascii="Arial Narrow" w:eastAsia="Arial Narrow" w:hAnsi="Arial Narrow" w:cs="Arial Narrow"/>
              </w:rPr>
              <w:t xml:space="preserve"> destinato ai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 w:rsidRPr="00AA0E2D">
              <w:rPr>
                <w:rFonts w:ascii="Arial Narrow" w:eastAsia="Arial Narrow" w:hAnsi="Arial Narrow" w:cs="Arial Narrow"/>
              </w:rPr>
              <w:t xml:space="preserve">lavoratori/lavoratrici del set per un valore massimo di </w:t>
            </w:r>
            <w:r>
              <w:rPr>
                <w:rFonts w:ascii="Arial Narrow" w:eastAsia="Arial Narrow" w:hAnsi="Arial Narrow" w:cs="Arial Narrow"/>
              </w:rPr>
              <w:t xml:space="preserve">€ </w:t>
            </w:r>
            <w:r w:rsidRPr="00AA0E2D">
              <w:rPr>
                <w:rFonts w:ascii="Arial Narrow" w:eastAsia="Arial Narrow" w:hAnsi="Arial Narrow" w:cs="Arial Narrow"/>
              </w:rPr>
              <w:t>10.000</w:t>
            </w:r>
            <w:r>
              <w:rPr>
                <w:rFonts w:ascii="Arial Narrow" w:eastAsia="Arial Narrow" w:hAnsi="Arial Narrow" w:cs="Arial Narrow"/>
              </w:rPr>
              <w:t>,00</w:t>
            </w:r>
            <w:r w:rsidRPr="00AA0E2D">
              <w:rPr>
                <w:rFonts w:ascii="Arial Narrow" w:eastAsia="Arial Narrow" w:hAnsi="Arial Narrow" w:cs="Arial Narrow"/>
              </w:rPr>
              <w:t>;</w:t>
            </w:r>
          </w:p>
          <w:p w14:paraId="03B35E2F" w14:textId="77777777" w:rsidR="004E5CBF" w:rsidRDefault="00415A79">
            <w:pPr>
              <w:pStyle w:val="LO-normal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08" w:right="282" w:hanging="270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costi</w:t>
            </w:r>
            <w:r>
              <w:rPr>
                <w:rFonts w:ascii="Arial Narrow" w:eastAsia="Arial Narrow" w:hAnsi="Arial Narrow" w:cs="Arial Narrow"/>
                <w:b/>
              </w:rPr>
              <w:t xml:space="preserve"> generali.</w:t>
            </w:r>
          </w:p>
          <w:p w14:paraId="03B35E30" w14:textId="5F75C7B1" w:rsidR="004E5CBF" w:rsidRDefault="00415A79">
            <w:pPr>
              <w:pStyle w:val="LO-normal"/>
              <w:spacing w:before="120"/>
              <w:ind w:right="28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/>
              </w:rPr>
              <w:t>per le quali, ai sensi d</w:t>
            </w:r>
            <w:r w:rsidR="008936B6">
              <w:rPr>
                <w:rFonts w:ascii="Arial Narrow" w:eastAsia="Arial Narrow" w:hAnsi="Arial Narrow" w:cs="Arial Narrow"/>
                <w:u w:val="single"/>
              </w:rPr>
              <w:t>i quanto previsto nell</w:t>
            </w:r>
            <w:r>
              <w:rPr>
                <w:rFonts w:ascii="Arial Narrow" w:eastAsia="Arial Narrow" w:hAnsi="Arial Narrow" w:cs="Arial Narrow"/>
                <w:u w:val="single"/>
              </w:rPr>
              <w:t>’allegato I del bando, il beneficiario non è tenuto a produrre alcuna ulteriore documentazione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  <w:p w14:paraId="03B35E31" w14:textId="77777777" w:rsidR="004E5CBF" w:rsidRDefault="004E5CBF">
            <w:pPr>
              <w:pStyle w:val="LO-normal"/>
              <w:spacing w:before="120" w:line="276" w:lineRule="auto"/>
              <w:ind w:right="-11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4E5CBF" w14:paraId="03B35E34" w14:textId="77777777">
        <w:tc>
          <w:tcPr>
            <w:tcW w:w="97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B35E33" w14:textId="77777777" w:rsidR="004E5CBF" w:rsidRDefault="004E5CBF">
            <w:pPr>
              <w:pStyle w:val="LO-normal"/>
              <w:spacing w:before="120" w:line="276" w:lineRule="auto"/>
              <w:ind w:right="-11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4E5CBF" w14:paraId="03B35E36" w14:textId="77777777">
        <w:tc>
          <w:tcPr>
            <w:tcW w:w="9765" w:type="dxa"/>
            <w:tcBorders>
              <w:top w:val="single" w:sz="4" w:space="0" w:color="000000"/>
            </w:tcBorders>
            <w:shd w:val="clear" w:color="auto" w:fill="EBF1DD"/>
          </w:tcPr>
          <w:p w14:paraId="03B35E35" w14:textId="77777777" w:rsidR="004E5CBF" w:rsidRDefault="00415A79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25" w:hanging="425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 xml:space="preserve">☐ </w:t>
            </w:r>
            <w:r>
              <w:rPr>
                <w:rFonts w:ascii="Arial Narrow" w:eastAsia="Arial Narrow" w:hAnsi="Arial Narrow" w:cs="Arial Narrow"/>
                <w:b/>
              </w:rPr>
              <w:t>2.0</w:t>
            </w:r>
            <w:r>
              <w:rPr>
                <w:rFonts w:ascii="Arial Narrow" w:eastAsia="Arial Narrow" w:hAnsi="Arial Narrow" w:cs="Arial Narrow"/>
              </w:rPr>
              <w:t xml:space="preserve"> il progetto </w:t>
            </w:r>
            <w:r>
              <w:rPr>
                <w:rFonts w:ascii="Arial Narrow" w:eastAsia="Arial Narrow" w:hAnsi="Arial Narrow" w:cs="Arial Narrow"/>
                <w:u w:val="single"/>
              </w:rPr>
              <w:t>comprende</w:t>
            </w:r>
            <w:r>
              <w:rPr>
                <w:rFonts w:ascii="Arial Narrow" w:eastAsia="Arial Narrow" w:hAnsi="Arial Narrow" w:cs="Arial Narrow"/>
              </w:rPr>
              <w:t xml:space="preserve"> spese per il noleggio di </w:t>
            </w:r>
            <w:r>
              <w:rPr>
                <w:rFonts w:ascii="Arial Narrow" w:eastAsia="Arial Narrow" w:hAnsi="Arial Narrow" w:cs="Arial Narrow"/>
                <w:b/>
              </w:rPr>
              <w:t xml:space="preserve">ATTREZZATURE </w:t>
            </w:r>
            <w:r>
              <w:rPr>
                <w:rFonts w:ascii="Arial Narrow" w:eastAsia="Arial Narrow" w:hAnsi="Arial Narrow" w:cs="Arial Narrow"/>
              </w:rPr>
              <w:t xml:space="preserve">in possesso delle CERTIFICAZIONI/ETICHETTE AMBIENTALI allegate in Sfinge 2020 ed elencate nella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tabella elenco prodotti</w:t>
            </w:r>
            <w:r>
              <w:rPr>
                <w:rFonts w:ascii="Arial Narrow" w:eastAsia="Arial Narrow" w:hAnsi="Arial Narrow" w:cs="Arial Narrow"/>
                <w:color w:val="FF000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rendicontati</w:t>
            </w:r>
            <w:r>
              <w:rPr>
                <w:rFonts w:ascii="Arial Narrow" w:eastAsia="Arial Narrow" w:hAnsi="Arial Narrow" w:cs="Arial Narrow"/>
              </w:rPr>
              <w:t xml:space="preserve"> che segue.</w:t>
            </w:r>
          </w:p>
        </w:tc>
      </w:tr>
    </w:tbl>
    <w:p w14:paraId="03B35E37" w14:textId="77777777" w:rsidR="004E5CBF" w:rsidRDefault="004E5CBF">
      <w:pPr>
        <w:pStyle w:val="LO-normal"/>
        <w:spacing w:line="276" w:lineRule="auto"/>
        <w:ind w:left="426" w:right="-12" w:hanging="284"/>
        <w:rPr>
          <w:rFonts w:ascii="Arial Narrow" w:eastAsia="Arial Narrow" w:hAnsi="Arial Narrow" w:cs="Arial Narrow"/>
          <w:b/>
        </w:rPr>
        <w:sectPr w:rsidR="004E5CBF">
          <w:headerReference w:type="default" r:id="rId8"/>
          <w:footerReference w:type="default" r:id="rId9"/>
          <w:pgSz w:w="11906" w:h="16838"/>
          <w:pgMar w:top="1417" w:right="1134" w:bottom="765" w:left="1134" w:header="708" w:footer="708" w:gutter="0"/>
          <w:pgNumType w:start="1"/>
          <w:cols w:space="720"/>
        </w:sectPr>
      </w:pPr>
    </w:p>
    <w:p w14:paraId="03B35E38" w14:textId="77777777" w:rsidR="004E5CBF" w:rsidRDefault="004E5CBF">
      <w:pPr>
        <w:pStyle w:val="LO-normal"/>
        <w:spacing w:line="276" w:lineRule="auto"/>
        <w:ind w:right="-12"/>
        <w:rPr>
          <w:rFonts w:ascii="MS Gothic" w:eastAsia="MS Gothic" w:hAnsi="MS Gothic" w:cs="MS Gothic"/>
          <w:b/>
          <w:sz w:val="8"/>
          <w:szCs w:val="8"/>
        </w:rPr>
      </w:pPr>
    </w:p>
    <w:sdt>
      <w:sdtPr>
        <w:tag w:val="goog_rdk_0"/>
        <w:id w:val="-928810118"/>
        <w:lock w:val="contentLocked"/>
      </w:sdtPr>
      <w:sdtEndPr/>
      <w:sdtContent>
        <w:tbl>
          <w:tblPr>
            <w:tblStyle w:val="ae"/>
            <w:tblW w:w="14865" w:type="dxa"/>
            <w:tblInd w:w="-51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140"/>
            <w:gridCol w:w="1140"/>
            <w:gridCol w:w="1140"/>
            <w:gridCol w:w="1140"/>
            <w:gridCol w:w="3750"/>
            <w:gridCol w:w="2385"/>
            <w:gridCol w:w="4170"/>
          </w:tblGrid>
          <w:tr w:rsidR="004E5CBF" w14:paraId="03B35E3A" w14:textId="77777777">
            <w:trPr>
              <w:cantSplit/>
              <w:trHeight w:val="390"/>
            </w:trPr>
            <w:tc>
              <w:tcPr>
                <w:tcW w:w="14865" w:type="dxa"/>
                <w:gridSpan w:val="7"/>
                <w:shd w:val="clear" w:color="auto" w:fill="EBF1DD"/>
                <w:vAlign w:val="center"/>
              </w:tcPr>
              <w:p w14:paraId="03B35E39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  <w:vertAlign w:val="superscript"/>
                  </w:rPr>
                  <w:footnoteReference w:id="2"/>
                </w:r>
              </w:p>
            </w:tc>
          </w:tr>
          <w:tr w:rsidR="004E5CBF" w14:paraId="03B35E4A" w14:textId="77777777">
            <w:trPr>
              <w:cantSplit/>
              <w:trHeight w:val="1607"/>
            </w:trPr>
            <w:tc>
              <w:tcPr>
                <w:tcW w:w="1140" w:type="dxa"/>
                <w:shd w:val="clear" w:color="auto" w:fill="EBF1DD"/>
                <w:vAlign w:val="center"/>
              </w:tcPr>
              <w:p w14:paraId="03B35E3B" w14:textId="77777777" w:rsidR="004E5CBF" w:rsidRDefault="00415A79">
                <w:pPr>
                  <w:pStyle w:val="LO-normal"/>
                  <w:spacing w:line="276" w:lineRule="auto"/>
                  <w:ind w:left="-120" w:right="-123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 xml:space="preserve">Colonna 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1 </w:t>
                </w:r>
              </w:p>
              <w:p w14:paraId="03B35E3C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N. RIGA</w:t>
                </w:r>
              </w:p>
            </w:tc>
            <w:tc>
              <w:tcPr>
                <w:tcW w:w="1140" w:type="dxa"/>
                <w:shd w:val="clear" w:color="auto" w:fill="EBF1DD"/>
                <w:vAlign w:val="center"/>
              </w:tcPr>
              <w:p w14:paraId="03B35E3D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2</w:t>
                </w:r>
              </w:p>
              <w:p w14:paraId="03B35E3E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MARCA</w:t>
                </w:r>
              </w:p>
            </w:tc>
            <w:tc>
              <w:tcPr>
                <w:tcW w:w="1140" w:type="dxa"/>
                <w:shd w:val="clear" w:color="auto" w:fill="EBF1DD"/>
                <w:vAlign w:val="center"/>
              </w:tcPr>
              <w:p w14:paraId="03B35E3F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3</w:t>
                </w:r>
              </w:p>
              <w:p w14:paraId="03B35E40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MODELLO</w:t>
                </w:r>
              </w:p>
            </w:tc>
            <w:tc>
              <w:tcPr>
                <w:tcW w:w="1140" w:type="dxa"/>
                <w:shd w:val="clear" w:color="auto" w:fill="EBF1DD"/>
                <w:vAlign w:val="center"/>
              </w:tcPr>
              <w:p w14:paraId="03B35E41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4</w:t>
                </w:r>
              </w:p>
              <w:p w14:paraId="03B35E42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FORNITORE</w:t>
                </w:r>
              </w:p>
            </w:tc>
            <w:tc>
              <w:tcPr>
                <w:tcW w:w="3750" w:type="dxa"/>
                <w:shd w:val="clear" w:color="auto" w:fill="EBF1DD"/>
                <w:vAlign w:val="center"/>
              </w:tcPr>
              <w:p w14:paraId="03B35E43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5</w:t>
                </w:r>
              </w:p>
              <w:p w14:paraId="03B35E44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TIPO DI “CERTIFICATO”</w:t>
                </w:r>
              </w:p>
              <w:p w14:paraId="03B35E45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>Ripetere la sola dicitura pertinente per ciascun bene</w:t>
                </w:r>
              </w:p>
            </w:tc>
            <w:tc>
              <w:tcPr>
                <w:tcW w:w="2385" w:type="dxa"/>
                <w:shd w:val="clear" w:color="auto" w:fill="EBF1DD"/>
                <w:vAlign w:val="center"/>
              </w:tcPr>
              <w:p w14:paraId="03B35E46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6</w:t>
                </w:r>
              </w:p>
              <w:p w14:paraId="03B35E47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NOME ALLEGATO FILE DEL CERTIFICATO</w:t>
                </w:r>
              </w:p>
            </w:tc>
            <w:tc>
              <w:tcPr>
                <w:tcW w:w="4170" w:type="dxa"/>
                <w:shd w:val="clear" w:color="auto" w:fill="EBF1DD"/>
                <w:vAlign w:val="center"/>
              </w:tcPr>
              <w:p w14:paraId="03B35E48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7</w:t>
                </w:r>
              </w:p>
              <w:p w14:paraId="03B35E49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Iscrizione al RAEE (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solo per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AEE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 - Allegato 2 Dlgs. 49/2014 e s.m.i.)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br/>
                </w: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>Ripetere la sola dicitura pertinente per ciascun bene</w:t>
                </w:r>
              </w:p>
            </w:tc>
          </w:tr>
          <w:tr w:rsidR="004E5CBF" w14:paraId="03B35E63" w14:textId="77777777">
            <w:trPr>
              <w:trHeight w:val="2334"/>
            </w:trPr>
            <w:tc>
              <w:tcPr>
                <w:tcW w:w="1140" w:type="dxa"/>
              </w:tcPr>
              <w:p w14:paraId="03B35E4B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bookmarkStart w:id="2" w:name="_heading=h.3znysh7" w:colFirst="0" w:colLast="0"/>
                <w:bookmarkEnd w:id="2"/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1140" w:type="dxa"/>
              </w:tcPr>
              <w:p w14:paraId="03B35E4C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ROSSI snc</w:t>
                </w:r>
              </w:p>
            </w:tc>
            <w:tc>
              <w:tcPr>
                <w:tcW w:w="1140" w:type="dxa"/>
              </w:tcPr>
              <w:p w14:paraId="03B35E4D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1140" w:type="dxa"/>
              </w:tcPr>
              <w:p w14:paraId="03B35E4E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xxx</w:t>
                </w:r>
              </w:p>
            </w:tc>
            <w:tc>
              <w:tcPr>
                <w:tcW w:w="3750" w:type="dxa"/>
              </w:tcPr>
              <w:p w14:paraId="03B35E4F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Certificazione ISO 50600 </w:t>
                </w:r>
              </w:p>
              <w:p w14:paraId="03B35E50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Certificazione ISO 14001 o 14024 di tipo I</w:t>
                </w:r>
              </w:p>
              <w:p w14:paraId="03B35E51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Electronic Product Environmental Assessment Tool (EPEAT) </w:t>
                </w:r>
              </w:p>
              <w:p w14:paraId="03B35E52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Ecolabel, EPA ENERGY STAR o Blauer Engel, TCO Certified o altra etichetta equivalente, </w:t>
                </w:r>
              </w:p>
              <w:p w14:paraId="03B35E53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TUV Green Product Mark;</w:t>
                </w:r>
              </w:p>
              <w:p w14:paraId="03B35E54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Etichetta ambientale di tipo 1 equivalente: indicare quale _____________ e allegarla;</w:t>
                </w:r>
              </w:p>
              <w:p w14:paraId="03B35E55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Reach 1097/2006 </w:t>
                </w:r>
              </w:p>
              <w:p w14:paraId="03B35E56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RoHS 2011/65/EU</w:t>
                </w:r>
              </w:p>
              <w:p w14:paraId="03B35E57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Ecodesign 424/2019</w:t>
                </w:r>
              </w:p>
              <w:p w14:paraId="03B35E58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Compatibilità elettromagnetica 2014/30/UE direttiva EMC</w:t>
                </w:r>
              </w:p>
              <w:p w14:paraId="03B35E59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ISO 9001 o ISO 13485 </w:t>
                </w:r>
              </w:p>
              <w:p w14:paraId="03B35E5A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EN 50614 [Riutilizzo]</w:t>
                </w:r>
              </w:p>
              <w:p w14:paraId="03B35E5B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ISO 11469 e ISO 1043 [Alloggiamenti Materie Plastiche]</w:t>
                </w:r>
              </w:p>
              <w:p w14:paraId="03B35E5C" w14:textId="77777777" w:rsidR="004E5CBF" w:rsidRDefault="00415A79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lastRenderedPageBreak/>
                  <w:t xml:space="preserve">Direttiva Macchine 2006/42/CE </w:t>
                </w:r>
              </w:p>
              <w:p w14:paraId="03B35E5D" w14:textId="77777777" w:rsidR="004E5CBF" w:rsidRDefault="004E5CBF">
                <w:pPr>
                  <w:pStyle w:val="LO-normal"/>
                  <w:spacing w:after="20"/>
                  <w:ind w:left="283"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2385" w:type="dxa"/>
              </w:tcPr>
              <w:p w14:paraId="03B35E5E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170" w:type="dxa"/>
              </w:tcPr>
              <w:p w14:paraId="03B35E5F" w14:textId="77777777" w:rsidR="004E5CBF" w:rsidRDefault="00415A79">
                <w:pPr>
                  <w:pStyle w:val="LO-normal"/>
                  <w:numPr>
                    <w:ilvl w:val="0"/>
                    <w:numId w:val="10"/>
                  </w:numPr>
                  <w:spacing w:line="276" w:lineRule="auto"/>
                  <w:ind w:left="425"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produttore</w:t>
                </w:r>
              </w:p>
              <w:p w14:paraId="03B35E60" w14:textId="77777777" w:rsidR="004E5CBF" w:rsidRDefault="00415A79">
                <w:pPr>
                  <w:pStyle w:val="LO-normal"/>
                  <w:numPr>
                    <w:ilvl w:val="0"/>
                    <w:numId w:val="10"/>
                  </w:numPr>
                  <w:spacing w:line="276" w:lineRule="auto"/>
                  <w:ind w:left="425"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fornitore;</w:t>
                </w:r>
              </w:p>
              <w:p w14:paraId="03B35E61" w14:textId="77777777" w:rsidR="004E5CBF" w:rsidRDefault="00415A79">
                <w:pPr>
                  <w:pStyle w:val="LO-normal"/>
                  <w:numPr>
                    <w:ilvl w:val="0"/>
                    <w:numId w:val="10"/>
                  </w:numPr>
                  <w:spacing w:line="276" w:lineRule="auto"/>
                  <w:ind w:left="425" w:right="-150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beneficiario</w:t>
                </w:r>
              </w:p>
              <w:p w14:paraId="03B35E62" w14:textId="77777777" w:rsidR="004E5CBF" w:rsidRDefault="00415A79">
                <w:pPr>
                  <w:pStyle w:val="LO-normal"/>
                  <w:numPr>
                    <w:ilvl w:val="0"/>
                    <w:numId w:val="10"/>
                  </w:numPr>
                  <w:ind w:left="425"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non è stato possibile reperire le informazioni circa l’iscrizione al registro AEE e il beneficiario si impegna a smaltire il bene a fine vita attraverso soggetto terzo autorizzato iscritto RAEE</w:t>
                </w:r>
              </w:p>
            </w:tc>
          </w:tr>
          <w:tr w:rsidR="004E5CBF" w14:paraId="03B35E6B" w14:textId="77777777">
            <w:tc>
              <w:tcPr>
                <w:tcW w:w="1140" w:type="dxa"/>
              </w:tcPr>
              <w:p w14:paraId="03B35E64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1140" w:type="dxa"/>
              </w:tcPr>
              <w:p w14:paraId="03B35E65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Es.BIANCHI &amp;co</w:t>
                </w:r>
              </w:p>
            </w:tc>
            <w:tc>
              <w:tcPr>
                <w:tcW w:w="1140" w:type="dxa"/>
              </w:tcPr>
              <w:p w14:paraId="03B35E66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1140" w:type="dxa"/>
              </w:tcPr>
              <w:p w14:paraId="03B35E67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ROSSI &amp;co</w:t>
                </w:r>
              </w:p>
            </w:tc>
            <w:tc>
              <w:tcPr>
                <w:tcW w:w="3750" w:type="dxa"/>
              </w:tcPr>
              <w:p w14:paraId="03B35E68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ROHS</w:t>
                </w:r>
              </w:p>
            </w:tc>
            <w:tc>
              <w:tcPr>
                <w:tcW w:w="2385" w:type="dxa"/>
              </w:tcPr>
              <w:p w14:paraId="03B35E69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170" w:type="dxa"/>
              </w:tcPr>
              <w:p w14:paraId="03B35E6A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produttore</w:t>
                </w:r>
              </w:p>
            </w:tc>
          </w:tr>
          <w:tr w:rsidR="004E5CBF" w14:paraId="03B35E73" w14:textId="77777777">
            <w:tc>
              <w:tcPr>
                <w:tcW w:w="1140" w:type="dxa"/>
              </w:tcPr>
              <w:p w14:paraId="03B35E6C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1140" w:type="dxa"/>
              </w:tcPr>
              <w:p w14:paraId="03B35E6D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140" w:type="dxa"/>
              </w:tcPr>
              <w:p w14:paraId="03B35E6E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140" w:type="dxa"/>
              </w:tcPr>
              <w:p w14:paraId="03B35E6F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750" w:type="dxa"/>
              </w:tcPr>
              <w:p w14:paraId="03B35E70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2385" w:type="dxa"/>
              </w:tcPr>
              <w:p w14:paraId="03B35E71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170" w:type="dxa"/>
              </w:tcPr>
              <w:p w14:paraId="03B35E72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4E5CBF" w14:paraId="03B35E7B" w14:textId="77777777">
            <w:tc>
              <w:tcPr>
                <w:tcW w:w="1140" w:type="dxa"/>
              </w:tcPr>
              <w:p w14:paraId="03B35E74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1140" w:type="dxa"/>
              </w:tcPr>
              <w:p w14:paraId="03B35E75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140" w:type="dxa"/>
              </w:tcPr>
              <w:p w14:paraId="03B35E76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140" w:type="dxa"/>
              </w:tcPr>
              <w:p w14:paraId="03B35E77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3750" w:type="dxa"/>
              </w:tcPr>
              <w:p w14:paraId="03B35E78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2385" w:type="dxa"/>
              </w:tcPr>
              <w:p w14:paraId="03B35E79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4170" w:type="dxa"/>
              </w:tcPr>
              <w:p w14:paraId="03B35E7A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</w:tr>
          <w:tr w:rsidR="004E5CBF" w14:paraId="03B35E83" w14:textId="77777777">
            <w:tc>
              <w:tcPr>
                <w:tcW w:w="1140" w:type="dxa"/>
              </w:tcPr>
              <w:p w14:paraId="03B35E7C" w14:textId="77777777" w:rsidR="004E5CBF" w:rsidRDefault="004E5CBF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</w:p>
            </w:tc>
            <w:tc>
              <w:tcPr>
                <w:tcW w:w="1140" w:type="dxa"/>
              </w:tcPr>
              <w:p w14:paraId="03B35E7D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140" w:type="dxa"/>
              </w:tcPr>
              <w:p w14:paraId="03B35E7E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140" w:type="dxa"/>
              </w:tcPr>
              <w:p w14:paraId="03B35E7F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3750" w:type="dxa"/>
              </w:tcPr>
              <w:p w14:paraId="03B35E80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2385" w:type="dxa"/>
              </w:tcPr>
              <w:p w14:paraId="03B35E81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4170" w:type="dxa"/>
              </w:tcPr>
              <w:p w14:paraId="03B35E82" w14:textId="77777777" w:rsidR="004E5CBF" w:rsidRDefault="00D96385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</w:tr>
        </w:tbl>
      </w:sdtContent>
    </w:sdt>
    <w:p w14:paraId="03B35E84" w14:textId="77777777" w:rsidR="004E5CBF" w:rsidRDefault="004E5CBF">
      <w:pPr>
        <w:pStyle w:val="LO-normal"/>
        <w:spacing w:before="120" w:line="276" w:lineRule="auto"/>
        <w:ind w:right="-11"/>
        <w:rPr>
          <w:rFonts w:ascii="Arial Narrow" w:eastAsia="Arial Narrow" w:hAnsi="Arial Narrow" w:cs="Arial Narrow"/>
          <w:b/>
          <w:sz w:val="16"/>
          <w:szCs w:val="16"/>
        </w:rPr>
        <w:sectPr w:rsidR="004E5CBF">
          <w:pgSz w:w="16838" w:h="11906" w:orient="landscape"/>
          <w:pgMar w:top="1417" w:right="1134" w:bottom="765" w:left="1134" w:header="708" w:footer="708" w:gutter="0"/>
          <w:cols w:space="720"/>
        </w:sectPr>
      </w:pPr>
    </w:p>
    <w:p w14:paraId="03B35E85" w14:textId="77777777" w:rsidR="004E5CBF" w:rsidRDefault="00415A79">
      <w:pPr>
        <w:pStyle w:val="LO-normal"/>
        <w:spacing w:before="120" w:line="276" w:lineRule="auto"/>
        <w:ind w:right="-11"/>
        <w:rPr>
          <w:rFonts w:ascii="Arial Narrow" w:eastAsia="Arial Narrow" w:hAnsi="Arial Narrow" w:cs="Arial Narrow"/>
          <w:b/>
          <w:sz w:val="16"/>
          <w:szCs w:val="16"/>
        </w:rPr>
      </w:pPr>
      <w:r>
        <w:br w:type="page"/>
      </w:r>
    </w:p>
    <w:p w14:paraId="03B35E86" w14:textId="77777777" w:rsidR="004E5CBF" w:rsidRDefault="004E5CBF">
      <w:pPr>
        <w:pStyle w:val="LO-normal"/>
        <w:spacing w:before="120" w:line="276" w:lineRule="auto"/>
        <w:ind w:right="-11"/>
        <w:rPr>
          <w:rFonts w:ascii="Arial Narrow" w:eastAsia="Arial Narrow" w:hAnsi="Arial Narrow" w:cs="Arial Narrow"/>
          <w:b/>
          <w:sz w:val="16"/>
          <w:szCs w:val="16"/>
        </w:rPr>
      </w:pPr>
    </w:p>
    <w:tbl>
      <w:tblPr>
        <w:tblStyle w:val="af"/>
        <w:tblW w:w="14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10"/>
      </w:tblGrid>
      <w:tr w:rsidR="004E5CBF" w14:paraId="03B35E88" w14:textId="77777777">
        <w:tc>
          <w:tcPr>
            <w:tcW w:w="14610" w:type="dxa"/>
            <w:tcBorders>
              <w:top w:val="single" w:sz="4" w:space="0" w:color="000000"/>
            </w:tcBorders>
            <w:shd w:val="clear" w:color="auto" w:fill="D9D2E9"/>
          </w:tcPr>
          <w:sdt>
            <w:sdtPr>
              <w:tag w:val="goog_rdk_1"/>
              <w:id w:val="-1693297129"/>
              <w:lock w:val="contentLocked"/>
            </w:sdtPr>
            <w:sdtEndPr/>
            <w:sdtContent>
              <w:p w14:paraId="03B35E87" w14:textId="77777777" w:rsidR="004E5CBF" w:rsidRDefault="00415A79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3.0</w:t>
                </w:r>
                <w:r>
                  <w:rPr>
                    <w:rFonts w:ascii="Arial Narrow" w:eastAsia="Arial Narrow" w:hAnsi="Arial Narrow" w:cs="Arial Narrow"/>
                  </w:rPr>
                  <w:t xml:space="preserve"> il progetto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comprende</w:t>
                </w:r>
                <w:r>
                  <w:rPr>
                    <w:rFonts w:ascii="Arial Narrow" w:eastAsia="Arial Narrow" w:hAnsi="Arial Narrow" w:cs="Arial Narrow"/>
                  </w:rPr>
                  <w:t xml:space="preserve"> spese per noleggio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DOTAZIONI INFORMATICHE</w:t>
                </w:r>
                <w:r>
                  <w:rPr>
                    <w:rFonts w:ascii="Arial Narrow" w:eastAsia="Arial Narrow" w:hAnsi="Arial Narrow" w:cs="Arial Narrow"/>
                  </w:rPr>
                  <w:t xml:space="preserve"> (comprese spese ammissibili dal capitolo 7 del bando per hard disk/memorie di back-up, dispositivi di stoccaggio, data-center con costo superiore ai 150 euro) e/o acquisto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servizi IT</w:t>
                </w:r>
                <w:r>
                  <w:rPr>
                    <w:rFonts w:ascii="Arial Narrow" w:eastAsia="Arial Narrow" w:hAnsi="Arial Narrow" w:cs="Arial Narrow"/>
                  </w:rPr>
                  <w:t xml:space="preserve"> (es. piattaforme, cloud) in possesso delle “CERTIFICAZIONI/ETICHETTE AMBIENTALI” allegate in Sfinge 2020 ed elencate nella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rendicontati</w:t>
                </w:r>
                <w:r>
                  <w:rPr>
                    <w:rFonts w:ascii="Arial Narrow" w:eastAsia="Arial Narrow" w:hAnsi="Arial Narrow" w:cs="Arial Narrow"/>
                  </w:rPr>
                  <w:t xml:space="preserve"> che segue.</w:t>
                </w:r>
              </w:p>
            </w:sdtContent>
          </w:sdt>
        </w:tc>
      </w:tr>
    </w:tbl>
    <w:p w14:paraId="03B35E89" w14:textId="77777777" w:rsidR="004E5CBF" w:rsidRDefault="004E5CBF">
      <w:pPr>
        <w:pStyle w:val="LO-normal"/>
        <w:spacing w:after="200" w:line="276" w:lineRule="auto"/>
        <w:ind w:right="-12"/>
        <w:rPr>
          <w:rFonts w:ascii="Arial" w:eastAsia="Arial" w:hAnsi="Arial"/>
          <w:b/>
          <w:sz w:val="12"/>
          <w:szCs w:val="12"/>
        </w:rPr>
      </w:pPr>
    </w:p>
    <w:sdt>
      <w:sdtPr>
        <w:tag w:val="goog_rdk_2"/>
        <w:id w:val="718526136"/>
        <w:lock w:val="contentLocked"/>
      </w:sdtPr>
      <w:sdtEndPr/>
      <w:sdtContent>
        <w:tbl>
          <w:tblPr>
            <w:tblStyle w:val="af0"/>
            <w:tblW w:w="14655" w:type="dxa"/>
            <w:tblInd w:w="-9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720"/>
            <w:gridCol w:w="825"/>
            <w:gridCol w:w="1545"/>
            <w:gridCol w:w="1695"/>
            <w:gridCol w:w="4710"/>
            <w:gridCol w:w="1500"/>
            <w:gridCol w:w="3660"/>
          </w:tblGrid>
          <w:tr w:rsidR="004E5CBF" w14:paraId="03B35E8B" w14:textId="77777777">
            <w:trPr>
              <w:cantSplit/>
            </w:trPr>
            <w:tc>
              <w:tcPr>
                <w:tcW w:w="14655" w:type="dxa"/>
                <w:gridSpan w:val="7"/>
                <w:shd w:val="clear" w:color="auto" w:fill="D9D2E9"/>
                <w:vAlign w:val="center"/>
              </w:tcPr>
              <w:p w14:paraId="03B35E8A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  <w:vertAlign w:val="superscript"/>
                  </w:rPr>
                  <w:footnoteReference w:id="3"/>
                </w:r>
              </w:p>
            </w:tc>
          </w:tr>
          <w:tr w:rsidR="004E5CBF" w14:paraId="03B35E9B" w14:textId="77777777">
            <w:trPr>
              <w:cantSplit/>
            </w:trPr>
            <w:tc>
              <w:tcPr>
                <w:tcW w:w="720" w:type="dxa"/>
                <w:shd w:val="clear" w:color="auto" w:fill="D9D2E9"/>
                <w:vAlign w:val="center"/>
              </w:tcPr>
              <w:p w14:paraId="03B35E8C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Colonna </w:t>
                </w: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 xml:space="preserve">1 </w:t>
                </w:r>
              </w:p>
              <w:p w14:paraId="03B35E8D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N. RIGA</w:t>
                </w:r>
              </w:p>
            </w:tc>
            <w:tc>
              <w:tcPr>
                <w:tcW w:w="825" w:type="dxa"/>
                <w:shd w:val="clear" w:color="auto" w:fill="D9D2E9"/>
                <w:vAlign w:val="center"/>
              </w:tcPr>
              <w:p w14:paraId="03B35E8E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2</w:t>
                </w:r>
              </w:p>
              <w:p w14:paraId="03B35E8F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MARCA</w:t>
                </w:r>
              </w:p>
            </w:tc>
            <w:tc>
              <w:tcPr>
                <w:tcW w:w="1545" w:type="dxa"/>
                <w:shd w:val="clear" w:color="auto" w:fill="D9D2E9"/>
                <w:vAlign w:val="center"/>
              </w:tcPr>
              <w:p w14:paraId="03B35E90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3</w:t>
                </w:r>
              </w:p>
              <w:p w14:paraId="03B35E91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MODELLO</w:t>
                </w:r>
              </w:p>
            </w:tc>
            <w:tc>
              <w:tcPr>
                <w:tcW w:w="1695" w:type="dxa"/>
                <w:shd w:val="clear" w:color="auto" w:fill="D9D2E9"/>
                <w:vAlign w:val="center"/>
              </w:tcPr>
              <w:p w14:paraId="03B35E92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4</w:t>
                </w:r>
              </w:p>
              <w:p w14:paraId="03B35E93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FORNITORE</w:t>
                </w:r>
              </w:p>
            </w:tc>
            <w:tc>
              <w:tcPr>
                <w:tcW w:w="4710" w:type="dxa"/>
                <w:shd w:val="clear" w:color="auto" w:fill="D9D2E9"/>
                <w:vAlign w:val="center"/>
              </w:tcPr>
              <w:p w14:paraId="03B35E94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5</w:t>
                </w:r>
              </w:p>
              <w:p w14:paraId="03B35E95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TIPO DI “CERTIFICATO”</w:t>
                </w:r>
              </w:p>
              <w:p w14:paraId="03B35E96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>Ripetere la sola dicitura pertinente per ciascun bene</w:t>
                </w:r>
              </w:p>
            </w:tc>
            <w:tc>
              <w:tcPr>
                <w:tcW w:w="1500" w:type="dxa"/>
                <w:shd w:val="clear" w:color="auto" w:fill="D9D2E9"/>
                <w:vAlign w:val="center"/>
              </w:tcPr>
              <w:p w14:paraId="03B35E97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6</w:t>
                </w:r>
              </w:p>
              <w:p w14:paraId="03B35E98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NOME ALLEGATO FILE DEL CERTIFICATO</w:t>
                </w:r>
              </w:p>
            </w:tc>
            <w:tc>
              <w:tcPr>
                <w:tcW w:w="3660" w:type="dxa"/>
                <w:shd w:val="clear" w:color="auto" w:fill="D9D2E9"/>
                <w:vAlign w:val="center"/>
              </w:tcPr>
              <w:p w14:paraId="03B35E99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7</w:t>
                </w:r>
              </w:p>
              <w:p w14:paraId="03B35E9A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Iscrizione ad un Registro nazionale per  AEE (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solo per Apparecchiature Elettriche ed Elettroniche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-All. 2 Dlgs. 49/2014 e s.m.i.)  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br/>
                </w: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>Ripetere la sola dicitura pertinente per ciascun bene</w:t>
                </w:r>
              </w:p>
            </w:tc>
          </w:tr>
          <w:tr w:rsidR="004E5CBF" w14:paraId="03B35EB4" w14:textId="77777777">
            <w:tc>
              <w:tcPr>
                <w:tcW w:w="720" w:type="dxa"/>
              </w:tcPr>
              <w:p w14:paraId="03B35E9C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825" w:type="dxa"/>
              </w:tcPr>
              <w:p w14:paraId="03B35E9D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ROSSI snc</w:t>
                </w:r>
              </w:p>
            </w:tc>
            <w:tc>
              <w:tcPr>
                <w:tcW w:w="1545" w:type="dxa"/>
              </w:tcPr>
              <w:p w14:paraId="03B35E9E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1695" w:type="dxa"/>
              </w:tcPr>
              <w:p w14:paraId="03B35E9F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xxx</w:t>
                </w:r>
              </w:p>
            </w:tc>
            <w:tc>
              <w:tcPr>
                <w:tcW w:w="4710" w:type="dxa"/>
              </w:tcPr>
              <w:p w14:paraId="03B35EA0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Certificazione ISO 50600 </w:t>
                </w:r>
              </w:p>
              <w:p w14:paraId="03B35EA1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Certificazione ISO 14001 o 14024 di tipo I</w:t>
                </w:r>
              </w:p>
              <w:p w14:paraId="03B35EA2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Electronic Product Environmental Assessment Tool (EPEAT) </w:t>
                </w:r>
              </w:p>
              <w:p w14:paraId="03B35EA3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Ecolabel, EPA ENERGY STAR o Blauer Engel, TCO Certified o altra etichetta equivalente, </w:t>
                </w:r>
              </w:p>
              <w:p w14:paraId="03B35EA4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TUV Green Product Mark;</w:t>
                </w:r>
              </w:p>
              <w:p w14:paraId="03B35EA5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Etichetta ambientale di tipo 1 equivalente: indicare quale _____________ e allegarla;</w:t>
                </w:r>
              </w:p>
              <w:p w14:paraId="03B35EA6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Reach 1097/2006 </w:t>
                </w:r>
              </w:p>
              <w:p w14:paraId="03B35EA7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lastRenderedPageBreak/>
                  <w:t>RoHS 2011/65/EU</w:t>
                </w:r>
              </w:p>
              <w:p w14:paraId="03B35EA8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Ecodesign 424/2019</w:t>
                </w:r>
              </w:p>
              <w:p w14:paraId="03B35EA9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Compatibilità elettromagnetica 2014/30/UE direttiva EMC</w:t>
                </w:r>
              </w:p>
              <w:p w14:paraId="03B35EAA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ISO 9001 o ISO 13485 </w:t>
                </w:r>
              </w:p>
              <w:p w14:paraId="03B35EAB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Conformità all’ European Code of Conduct for Data Center Energy Efficiency;</w:t>
                </w:r>
              </w:p>
              <w:p w14:paraId="03B35EAC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Conformità alle Best Practice Guidelines for the European Code of Conduct for Data Centre Energy Efficiency 2021 (JRC);</w:t>
                </w:r>
              </w:p>
              <w:p w14:paraId="03B35EAD" w14:textId="77777777" w:rsidR="004E5CBF" w:rsidRDefault="00415A79">
                <w:pPr>
                  <w:pStyle w:val="LO-normal"/>
                  <w:numPr>
                    <w:ilvl w:val="0"/>
                    <w:numId w:val="6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Adesione alle pratiche raccomandate contenute nel CEN-CENELEC documento CLC TR50600-99-1.</w:t>
                </w:r>
              </w:p>
              <w:p w14:paraId="03B35EAE" w14:textId="77777777" w:rsidR="004E5CBF" w:rsidRDefault="004E5CBF">
                <w:pPr>
                  <w:pStyle w:val="LO-normal"/>
                  <w:spacing w:after="20"/>
                  <w:ind w:left="283"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500" w:type="dxa"/>
              </w:tcPr>
              <w:p w14:paraId="03B35EAF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660" w:type="dxa"/>
              </w:tcPr>
              <w:p w14:paraId="03B35EB0" w14:textId="77777777" w:rsidR="004E5CBF" w:rsidRDefault="00415A79">
                <w:pPr>
                  <w:pStyle w:val="LO-normal"/>
                  <w:numPr>
                    <w:ilvl w:val="0"/>
                    <w:numId w:val="7"/>
                  </w:numPr>
                  <w:spacing w:line="276" w:lineRule="auto"/>
                  <w:ind w:left="425" w:right="-1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produttore</w:t>
                </w:r>
              </w:p>
              <w:p w14:paraId="03B35EB1" w14:textId="77777777" w:rsidR="004E5CBF" w:rsidRDefault="00415A79">
                <w:pPr>
                  <w:pStyle w:val="LO-normal"/>
                  <w:numPr>
                    <w:ilvl w:val="0"/>
                    <w:numId w:val="7"/>
                  </w:numPr>
                  <w:spacing w:line="276" w:lineRule="auto"/>
                  <w:ind w:left="425" w:right="-1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fornitore;</w:t>
                </w:r>
              </w:p>
              <w:p w14:paraId="03B35EB2" w14:textId="77777777" w:rsidR="004E5CBF" w:rsidRDefault="00415A79">
                <w:pPr>
                  <w:pStyle w:val="LO-normal"/>
                  <w:numPr>
                    <w:ilvl w:val="0"/>
                    <w:numId w:val="7"/>
                  </w:numPr>
                  <w:spacing w:line="276" w:lineRule="auto"/>
                  <w:ind w:left="425" w:right="-1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beneficiario</w:t>
                </w:r>
              </w:p>
              <w:p w14:paraId="03B35EB3" w14:textId="77777777" w:rsidR="004E5CBF" w:rsidRDefault="00415A79">
                <w:pPr>
                  <w:pStyle w:val="LO-normal"/>
                  <w:numPr>
                    <w:ilvl w:val="0"/>
                    <w:numId w:val="7"/>
                  </w:numPr>
                  <w:spacing w:line="276" w:lineRule="auto"/>
                  <w:ind w:left="425" w:right="-1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non è stato possibile reperire le informazioni circa l’iscrizione al registro AEE e il beneficiario si impegna a smaltire il bene a fine vita attraverso soggetto terzo autorizzato iscritto RAEE</w:t>
                </w:r>
              </w:p>
            </w:tc>
          </w:tr>
          <w:tr w:rsidR="004E5CBF" w14:paraId="03B35EBC" w14:textId="77777777">
            <w:tc>
              <w:tcPr>
                <w:tcW w:w="720" w:type="dxa"/>
              </w:tcPr>
              <w:p w14:paraId="03B35EB5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825" w:type="dxa"/>
              </w:tcPr>
              <w:p w14:paraId="03B35EB6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Es.BIANCHI &amp;co</w:t>
                </w:r>
              </w:p>
            </w:tc>
            <w:tc>
              <w:tcPr>
                <w:tcW w:w="1545" w:type="dxa"/>
              </w:tcPr>
              <w:p w14:paraId="03B35EB7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1695" w:type="dxa"/>
              </w:tcPr>
              <w:p w14:paraId="03B35EB8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BIANCHI &amp;co</w:t>
                </w:r>
              </w:p>
            </w:tc>
            <w:tc>
              <w:tcPr>
                <w:tcW w:w="4710" w:type="dxa"/>
              </w:tcPr>
              <w:p w14:paraId="03B35EB9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ROHS</w:t>
                </w:r>
              </w:p>
            </w:tc>
            <w:tc>
              <w:tcPr>
                <w:tcW w:w="1500" w:type="dxa"/>
              </w:tcPr>
              <w:p w14:paraId="03B35EBA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660" w:type="dxa"/>
              </w:tcPr>
              <w:p w14:paraId="03B35EBB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produttore</w:t>
                </w:r>
              </w:p>
            </w:tc>
          </w:tr>
          <w:tr w:rsidR="004E5CBF" w14:paraId="03B35EC4" w14:textId="77777777">
            <w:tc>
              <w:tcPr>
                <w:tcW w:w="720" w:type="dxa"/>
              </w:tcPr>
              <w:p w14:paraId="03B35EBD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825" w:type="dxa"/>
              </w:tcPr>
              <w:p w14:paraId="03B35EBE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545" w:type="dxa"/>
              </w:tcPr>
              <w:p w14:paraId="03B35EBF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03B35EC0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710" w:type="dxa"/>
              </w:tcPr>
              <w:p w14:paraId="03B35EC1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500" w:type="dxa"/>
              </w:tcPr>
              <w:p w14:paraId="03B35EC2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660" w:type="dxa"/>
              </w:tcPr>
              <w:p w14:paraId="03B35EC3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4E5CBF" w14:paraId="03B35ECC" w14:textId="77777777">
            <w:tc>
              <w:tcPr>
                <w:tcW w:w="720" w:type="dxa"/>
              </w:tcPr>
              <w:p w14:paraId="03B35EC5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825" w:type="dxa"/>
              </w:tcPr>
              <w:p w14:paraId="03B35EC6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545" w:type="dxa"/>
              </w:tcPr>
              <w:p w14:paraId="03B35EC7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03B35EC8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4710" w:type="dxa"/>
              </w:tcPr>
              <w:p w14:paraId="03B35EC9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500" w:type="dxa"/>
              </w:tcPr>
              <w:p w14:paraId="03B35ECA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3660" w:type="dxa"/>
              </w:tcPr>
              <w:p w14:paraId="03B35ECB" w14:textId="77777777" w:rsidR="004E5CBF" w:rsidRDefault="00D96385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</w:tr>
        </w:tbl>
      </w:sdtContent>
    </w:sdt>
    <w:p w14:paraId="03B35ECD" w14:textId="77777777" w:rsidR="004E5CBF" w:rsidRDefault="004E5CBF">
      <w:pPr>
        <w:pStyle w:val="LO-normal"/>
        <w:jc w:val="both"/>
        <w:rPr>
          <w:rFonts w:ascii="Arial Narrow" w:eastAsia="Arial Narrow" w:hAnsi="Arial Narrow" w:cs="Arial Narrow"/>
        </w:rPr>
        <w:sectPr w:rsidR="004E5CBF">
          <w:type w:val="continuous"/>
          <w:pgSz w:w="16838" w:h="11906" w:orient="landscape"/>
          <w:pgMar w:top="1417" w:right="1134" w:bottom="765" w:left="1134" w:header="708" w:footer="708" w:gutter="0"/>
          <w:cols w:space="720"/>
        </w:sectPr>
      </w:pPr>
    </w:p>
    <w:p w14:paraId="03B35ECE" w14:textId="77777777" w:rsidR="004E5CBF" w:rsidRDefault="004E5CBF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1"/>
        <w:tblW w:w="9705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5"/>
      </w:tblGrid>
      <w:tr w:rsidR="004E5CBF" w14:paraId="03B35ED4" w14:textId="77777777">
        <w:tc>
          <w:tcPr>
            <w:tcW w:w="9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BD5B5"/>
          </w:tcPr>
          <w:sdt>
            <w:sdtPr>
              <w:tag w:val="goog_rdk_3"/>
              <w:id w:val="-68946531"/>
              <w:lock w:val="contentLocked"/>
            </w:sdtPr>
            <w:sdtEndPr/>
            <w:sdtContent>
              <w:p w14:paraId="03B35ECF" w14:textId="77777777" w:rsidR="004E5CBF" w:rsidRDefault="00415A79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4.0</w:t>
                </w:r>
                <w:r>
                  <w:rPr>
                    <w:rFonts w:ascii="Arial Narrow" w:eastAsia="Arial Narrow" w:hAnsi="Arial Narrow" w:cs="Arial Narrow"/>
                  </w:rPr>
                  <w:t xml:space="preserve">: Il progetto comprende spese per noleggio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DOTAZIONI INFORMATICHE</w:t>
                </w:r>
                <w:r>
                  <w:rPr>
                    <w:rFonts w:ascii="Arial Narrow" w:eastAsia="Arial Narrow" w:hAnsi="Arial Narrow" w:cs="Arial Narrow"/>
                  </w:rPr>
                  <w:t xml:space="preserve"> (comprese spese ammissibili dal capitolo 7 per hard disk/memorie di back-up, dispositivi di stoccaggio, data center con costo superiore ai 150 euro) e/o acquisto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servizi IT</w:t>
                </w:r>
                <w:r>
                  <w:rPr>
                    <w:rFonts w:ascii="Arial Narrow" w:eastAsia="Arial Narrow" w:hAnsi="Arial Narrow" w:cs="Arial Narrow"/>
                  </w:rPr>
                  <w:t xml:space="preserve"> (es. piattaforme, cloud)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alimentati per almeno l’80% da FONTI RINNOVABILI</w:t>
                </w:r>
                <w:r>
                  <w:rPr>
                    <w:rFonts w:ascii="Arial Narrow" w:eastAsia="Arial Narrow" w:hAnsi="Arial Narrow" w:cs="Arial Narrow"/>
                  </w:rPr>
                  <w:t xml:space="preserve">. La fonte energetica utilizzata è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  <w:b/>
                  </w:rPr>
                  <w:t>):</w:t>
                </w:r>
              </w:p>
              <w:p w14:paraId="03B35ED0" w14:textId="77777777" w:rsidR="004E5CBF" w:rsidRDefault="00415A79">
                <w:pPr>
                  <w:pStyle w:val="LO-normal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prodotta da proprio impianto FER (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allegare</w:t>
                </w:r>
                <w:r>
                  <w:rPr>
                    <w:rFonts w:ascii="Arial Narrow" w:eastAsia="Arial Narrow" w:hAnsi="Arial Narrow" w:cs="Arial Narrow"/>
                  </w:rPr>
                  <w:t xml:space="preserve"> la certificazione dell'impianto da fonte rinnovabile che  alimenta la sede in cui si realizza il progetto o altro documento adeguato quale ad es. una bolletta in cui è evidente che l’impianto è collegato all’utenza aziendale);</w:t>
                </w:r>
              </w:p>
              <w:p w14:paraId="03B35ED1" w14:textId="77777777" w:rsidR="004E5CBF" w:rsidRDefault="00415A79">
                <w:pPr>
                  <w:pStyle w:val="LO-normal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acquistata da società che forniscono energia elettrica da fonte rinnovabile (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allegare</w:t>
                </w:r>
                <w:r>
                  <w:rPr>
                    <w:rFonts w:ascii="Arial Narrow" w:eastAsia="Arial Narrow" w:hAnsi="Arial Narrow" w:cs="Arial Narrow"/>
                  </w:rPr>
                  <w:t xml:space="preserve"> contratto di fornitura o bolletta);</w:t>
                </w:r>
              </w:p>
              <w:p w14:paraId="03B35ED2" w14:textId="77777777" w:rsidR="004E5CBF" w:rsidRDefault="00415A79">
                <w:pPr>
                  <w:pStyle w:val="LO-normal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deriva da adesione ad una Comunità energetica (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allegare</w:t>
                </w:r>
                <w:r>
                  <w:rPr>
                    <w:rFonts w:ascii="Arial Narrow" w:eastAsia="Arial Narrow" w:hAnsi="Arial Narrow" w:cs="Arial Narrow"/>
                  </w:rPr>
                  <w:t xml:space="preserve"> documentazione comprovante la partecipazione alla comunità energetica).</w:t>
                </w:r>
              </w:p>
              <w:p w14:paraId="03B35ED3" w14:textId="77777777" w:rsidR="004E5CBF" w:rsidRDefault="00415A79">
                <w:pPr>
                  <w:pStyle w:val="LO-normal"/>
                  <w:spacing w:before="120"/>
                  <w:ind w:right="20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  <w:b/>
                  </w:rPr>
                  <w:t>Inoltre</w:t>
                </w:r>
                <w:r>
                  <w:rPr>
                    <w:rFonts w:ascii="Arial Narrow" w:eastAsia="Arial Narrow" w:hAnsi="Arial Narrow" w:cs="Arial Narrow"/>
                  </w:rPr>
                  <w:t xml:space="preserve">, </w:t>
                </w:r>
                <w:r>
                  <w:rPr>
                    <w:rFonts w:ascii="Arial Narrow" w:eastAsia="Arial Narrow" w:hAnsi="Arial Narrow" w:cs="Arial Narrow"/>
                    <w:b/>
                    <w:u w:val="single"/>
                  </w:rPr>
                  <w:t>per ciascun Apparecchio Elettrico e Elettronico (AEE) oggetto di spesa si dichiara</w:t>
                </w:r>
                <w:r>
                  <w:rPr>
                    <w:rFonts w:ascii="Arial Narrow" w:eastAsia="Arial Narrow" w:hAnsi="Arial Narrow" w:cs="Arial Narrow"/>
                  </w:rPr>
                  <w:t xml:space="preserve"> nella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rendicontati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che segue</w:t>
                </w:r>
                <w:r>
                  <w:rPr>
                    <w:rFonts w:ascii="Arial Narrow" w:eastAsia="Arial Narrow" w:hAnsi="Arial Narrow" w:cs="Arial Narrow"/>
                  </w:rPr>
                  <w:t xml:space="preserve">  come è garantita l’</w:t>
                </w:r>
                <w:r>
                  <w:rPr>
                    <w:rFonts w:ascii="Arial Narrow" w:eastAsia="Arial Narrow" w:hAnsi="Arial Narrow" w:cs="Arial Narrow"/>
                    <w:b/>
                  </w:rPr>
                  <w:t>Iscrizione ad un Registro nazionale per AEE (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 xml:space="preserve">solo per Apparecchiature Elettriche ed Elettroniche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- Allegato 2 Dlgs. 49/2014 e s.m.i.). </w:t>
                </w:r>
              </w:p>
            </w:sdtContent>
          </w:sdt>
        </w:tc>
      </w:tr>
    </w:tbl>
    <w:p w14:paraId="03B35ED5" w14:textId="77777777" w:rsidR="004E5CBF" w:rsidRDefault="004E5CBF">
      <w:pPr>
        <w:pStyle w:val="LO-normal"/>
        <w:spacing w:line="276" w:lineRule="auto"/>
        <w:ind w:right="-12"/>
        <w:rPr>
          <w:rFonts w:ascii="Arial" w:eastAsia="Arial" w:hAnsi="Arial"/>
          <w:b/>
          <w:sz w:val="12"/>
          <w:szCs w:val="12"/>
        </w:rPr>
      </w:pPr>
    </w:p>
    <w:sdt>
      <w:sdtPr>
        <w:tag w:val="goog_rdk_4"/>
        <w:id w:val="-2132678138"/>
        <w:lock w:val="contentLocked"/>
      </w:sdtPr>
      <w:sdtEndPr/>
      <w:sdtContent>
        <w:tbl>
          <w:tblPr>
            <w:tblStyle w:val="af2"/>
            <w:tblW w:w="9720" w:type="dxa"/>
            <w:tblInd w:w="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050"/>
            <w:gridCol w:w="1425"/>
            <w:gridCol w:w="1950"/>
            <w:gridCol w:w="1650"/>
            <w:gridCol w:w="3645"/>
          </w:tblGrid>
          <w:tr w:rsidR="004E5CBF" w14:paraId="03B35ED7" w14:textId="77777777">
            <w:trPr>
              <w:cantSplit/>
            </w:trPr>
            <w:tc>
              <w:tcPr>
                <w:tcW w:w="9720" w:type="dxa"/>
                <w:gridSpan w:val="5"/>
                <w:shd w:val="clear" w:color="auto" w:fill="FBD5B5"/>
                <w:vAlign w:val="center"/>
              </w:tcPr>
              <w:p w14:paraId="03B35ED6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TABELLA ELENCO AEE acquistati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  <w:vertAlign w:val="superscript"/>
                  </w:rPr>
                  <w:footnoteReference w:id="4"/>
                </w:r>
              </w:p>
            </w:tc>
          </w:tr>
          <w:tr w:rsidR="004E5CBF" w14:paraId="03B35EE2" w14:textId="77777777">
            <w:trPr>
              <w:cantSplit/>
            </w:trPr>
            <w:tc>
              <w:tcPr>
                <w:tcW w:w="1050" w:type="dxa"/>
                <w:shd w:val="clear" w:color="auto" w:fill="FBD5B5"/>
                <w:vAlign w:val="center"/>
              </w:tcPr>
              <w:p w14:paraId="03B35ED8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Col. </w:t>
                </w: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 xml:space="preserve">1 </w:t>
                </w:r>
              </w:p>
              <w:p w14:paraId="03B35ED9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N. RIGA</w:t>
                </w:r>
              </w:p>
            </w:tc>
            <w:tc>
              <w:tcPr>
                <w:tcW w:w="1425" w:type="dxa"/>
                <w:shd w:val="clear" w:color="auto" w:fill="FBD5B5"/>
                <w:vAlign w:val="center"/>
              </w:tcPr>
              <w:p w14:paraId="03B35EDA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2</w:t>
                </w:r>
              </w:p>
              <w:p w14:paraId="03B35EDB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MARCA</w:t>
                </w:r>
              </w:p>
            </w:tc>
            <w:tc>
              <w:tcPr>
                <w:tcW w:w="1950" w:type="dxa"/>
                <w:shd w:val="clear" w:color="auto" w:fill="FBD5B5"/>
                <w:vAlign w:val="center"/>
              </w:tcPr>
              <w:p w14:paraId="03B35EDC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3</w:t>
                </w:r>
              </w:p>
              <w:p w14:paraId="03B35EDD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MODELLO</w:t>
                </w:r>
              </w:p>
            </w:tc>
            <w:tc>
              <w:tcPr>
                <w:tcW w:w="1650" w:type="dxa"/>
                <w:shd w:val="clear" w:color="auto" w:fill="FBD5B5"/>
                <w:vAlign w:val="center"/>
              </w:tcPr>
              <w:p w14:paraId="03B35EDE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4</w:t>
                </w:r>
              </w:p>
              <w:p w14:paraId="03B35EDF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FORNITORE</w:t>
                </w:r>
              </w:p>
            </w:tc>
            <w:tc>
              <w:tcPr>
                <w:tcW w:w="3645" w:type="dxa"/>
                <w:shd w:val="clear" w:color="auto" w:fill="FBD5B5"/>
                <w:vAlign w:val="center"/>
              </w:tcPr>
              <w:p w14:paraId="03B35EE0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5</w:t>
                </w:r>
              </w:p>
              <w:p w14:paraId="03B35EE1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Iscrizione ad un Registro nazionale per  AEE (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solo per Apparecchiature Elettriche ed Elettroniche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-All. 2 Dlgs. 49/2014 e s.m.i.)  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br/>
                </w: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>Ripetere la sola dicitura pertinente per ciascun bene</w:t>
                </w:r>
              </w:p>
            </w:tc>
          </w:tr>
          <w:tr w:rsidR="004E5CBF" w14:paraId="03B35EEB" w14:textId="77777777">
            <w:trPr>
              <w:trHeight w:val="2115"/>
            </w:trPr>
            <w:tc>
              <w:tcPr>
                <w:tcW w:w="1050" w:type="dxa"/>
              </w:tcPr>
              <w:p w14:paraId="03B35EE3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1425" w:type="dxa"/>
              </w:tcPr>
              <w:p w14:paraId="03B35EE4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ROSSI snc</w:t>
                </w:r>
              </w:p>
            </w:tc>
            <w:tc>
              <w:tcPr>
                <w:tcW w:w="1950" w:type="dxa"/>
              </w:tcPr>
              <w:p w14:paraId="03B35EE5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1650" w:type="dxa"/>
              </w:tcPr>
              <w:p w14:paraId="03B35EE6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xxx</w:t>
                </w:r>
              </w:p>
            </w:tc>
            <w:tc>
              <w:tcPr>
                <w:tcW w:w="3645" w:type="dxa"/>
              </w:tcPr>
              <w:p w14:paraId="03B35EE7" w14:textId="77777777" w:rsidR="004E5CBF" w:rsidRDefault="00415A79">
                <w:pPr>
                  <w:pStyle w:val="LO-normal"/>
                  <w:numPr>
                    <w:ilvl w:val="0"/>
                    <w:numId w:val="3"/>
                  </w:numPr>
                  <w:spacing w:line="276" w:lineRule="auto"/>
                  <w:ind w:left="425" w:right="-1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produttore</w:t>
                </w:r>
              </w:p>
              <w:p w14:paraId="03B35EE8" w14:textId="77777777" w:rsidR="004E5CBF" w:rsidRDefault="00415A79">
                <w:pPr>
                  <w:pStyle w:val="LO-normal"/>
                  <w:numPr>
                    <w:ilvl w:val="0"/>
                    <w:numId w:val="3"/>
                  </w:numPr>
                  <w:spacing w:line="276" w:lineRule="auto"/>
                  <w:ind w:left="425" w:right="-1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fornitore;</w:t>
                </w:r>
              </w:p>
              <w:p w14:paraId="03B35EE9" w14:textId="77777777" w:rsidR="004E5CBF" w:rsidRDefault="00415A79">
                <w:pPr>
                  <w:pStyle w:val="LO-normal"/>
                  <w:numPr>
                    <w:ilvl w:val="0"/>
                    <w:numId w:val="3"/>
                  </w:numPr>
                  <w:spacing w:line="276" w:lineRule="auto"/>
                  <w:ind w:left="425" w:right="-1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beneficiario</w:t>
                </w:r>
              </w:p>
              <w:p w14:paraId="03B35EEA" w14:textId="77777777" w:rsidR="004E5CBF" w:rsidRDefault="00415A79">
                <w:pPr>
                  <w:pStyle w:val="LO-normal"/>
                  <w:numPr>
                    <w:ilvl w:val="0"/>
                    <w:numId w:val="3"/>
                  </w:numPr>
                  <w:spacing w:line="276" w:lineRule="auto"/>
                  <w:ind w:left="425" w:right="-1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non è stato possibile reperire le informazioni circa l’iscrizione al registro AEE e il beneficiario si impegna a smaltire il bene a fine vita attraverso soggetto terzo autorizzato iscritto RAEE</w:t>
                </w:r>
              </w:p>
            </w:tc>
          </w:tr>
          <w:tr w:rsidR="004E5CBF" w14:paraId="03B35EF1" w14:textId="77777777">
            <w:tc>
              <w:tcPr>
                <w:tcW w:w="1050" w:type="dxa"/>
              </w:tcPr>
              <w:p w14:paraId="03B35EEC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1425" w:type="dxa"/>
              </w:tcPr>
              <w:p w14:paraId="03B35EED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Es.BIANCHI &amp;co</w:t>
                </w:r>
              </w:p>
            </w:tc>
            <w:tc>
              <w:tcPr>
                <w:tcW w:w="1950" w:type="dxa"/>
              </w:tcPr>
              <w:p w14:paraId="03B35EEE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1650" w:type="dxa"/>
              </w:tcPr>
              <w:p w14:paraId="03B35EEF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BIANCHI &amp;co</w:t>
                </w:r>
              </w:p>
            </w:tc>
            <w:tc>
              <w:tcPr>
                <w:tcW w:w="3645" w:type="dxa"/>
              </w:tcPr>
              <w:p w14:paraId="03B35EF0" w14:textId="77777777" w:rsidR="004E5CBF" w:rsidRDefault="00415A79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produttore</w:t>
                </w:r>
              </w:p>
            </w:tc>
          </w:tr>
          <w:tr w:rsidR="004E5CBF" w14:paraId="03B35EF7" w14:textId="77777777">
            <w:tc>
              <w:tcPr>
                <w:tcW w:w="1050" w:type="dxa"/>
              </w:tcPr>
              <w:p w14:paraId="03B35EF2" w14:textId="77777777" w:rsidR="004E5CBF" w:rsidRDefault="00415A79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1425" w:type="dxa"/>
              </w:tcPr>
              <w:p w14:paraId="03B35EF3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950" w:type="dxa"/>
              </w:tcPr>
              <w:p w14:paraId="03B35EF4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650" w:type="dxa"/>
              </w:tcPr>
              <w:p w14:paraId="03B35EF5" w14:textId="77777777" w:rsidR="004E5CBF" w:rsidRDefault="004E5CBF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645" w:type="dxa"/>
              </w:tcPr>
              <w:p w14:paraId="03B35EF6" w14:textId="77777777" w:rsidR="004E5CBF" w:rsidRDefault="00D96385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</w:tbl>
      </w:sdtContent>
    </w:sdt>
    <w:p w14:paraId="03B35EF8" w14:textId="77777777" w:rsidR="004E5CBF" w:rsidRDefault="004E5CBF">
      <w:pPr>
        <w:pStyle w:val="LO-normal"/>
        <w:jc w:val="both"/>
        <w:rPr>
          <w:rFonts w:ascii="Arial Narrow" w:eastAsia="Arial Narrow" w:hAnsi="Arial Narrow" w:cs="Arial Narrow"/>
        </w:rPr>
      </w:pPr>
    </w:p>
    <w:p w14:paraId="03B35EF9" w14:textId="77777777" w:rsidR="004E5CBF" w:rsidRDefault="004E5CBF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</w:rPr>
      </w:pPr>
    </w:p>
    <w:p w14:paraId="03B35EFA" w14:textId="77777777" w:rsidR="004E5CBF" w:rsidRDefault="004E5CBF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</w:rPr>
      </w:pPr>
    </w:p>
    <w:tbl>
      <w:tblPr>
        <w:tblStyle w:val="af3"/>
        <w:tblW w:w="9630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4E5CBF" w14:paraId="03B35F03" w14:textId="77777777">
        <w:tc>
          <w:tcPr>
            <w:tcW w:w="9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sdt>
            <w:sdtPr>
              <w:tag w:val="goog_rdk_5"/>
              <w:id w:val="652581112"/>
              <w:lock w:val="contentLocked"/>
            </w:sdtPr>
            <w:sdtEndPr/>
            <w:sdtContent>
              <w:p w14:paraId="03B35EFB" w14:textId="77777777" w:rsidR="004E5CBF" w:rsidRDefault="00415A79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5.0 </w:t>
                </w:r>
                <w:r>
                  <w:rPr>
                    <w:rFonts w:ascii="Arial Narrow" w:eastAsia="Arial Narrow" w:hAnsi="Arial Narrow" w:cs="Arial Narrow"/>
                  </w:rPr>
                  <w:t xml:space="preserve">il progetto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comprende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spese per ORGANIZZAZIONE </w:t>
                </w:r>
                <w:r>
                  <w:rPr>
                    <w:rFonts w:ascii="Arial Narrow" w:eastAsia="Arial Narrow" w:hAnsi="Arial Narrow" w:cs="Arial Narrow"/>
                  </w:rPr>
                  <w:t xml:space="preserve">DELL’EVENTO DI PRESENTAZIONE DELL’OPERA in sala, ovvero in festival e/o mercati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ai fini della promozione e marketing del progetto</w:t>
                </w:r>
                <w:r>
                  <w:rPr>
                    <w:rFonts w:ascii="Arial Narrow" w:eastAsia="Arial Narrow" w:hAnsi="Arial Narrow" w:cs="Arial Narrow"/>
                  </w:rPr>
                  <w:t>, compreso altri servizi ammissibili erogati da fornitori (es. ricettività, ristorazione, ad esclusione dei servizi di trasporto, di cui al seguente punto 7) per le quali si dichiara che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>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sia flaggata tale opzione si scelga uno dei casi sottostanti e ALLEGARE certificazione in Sfinge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>)</w:t>
                </w:r>
                <w:r>
                  <w:rPr>
                    <w:rFonts w:ascii="Arial Narrow" w:eastAsia="Arial Narrow" w:hAnsi="Arial Narrow" w:cs="Arial Narrow"/>
                    <w:b/>
                  </w:rPr>
                  <w:t>:</w:t>
                </w:r>
              </w:p>
              <w:p w14:paraId="03B35EFC" w14:textId="77777777" w:rsidR="004E5CBF" w:rsidRDefault="00415A79">
                <w:pPr>
                  <w:pStyle w:val="LO-normal"/>
                  <w:numPr>
                    <w:ilvl w:val="0"/>
                    <w:numId w:val="1"/>
                  </w:numPr>
                  <w:spacing w:before="120"/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l'organizzatore degli eventi/beneficiario è  in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possesso di certificazioni relativa alla gestione sostenibile degli eventi o altra certificazione ambientale</w:t>
                </w:r>
                <w:r>
                  <w:rPr>
                    <w:rFonts w:ascii="Arial Narrow" w:eastAsia="Arial Narrow" w:hAnsi="Arial Narrow" w:cs="Arial Narrow"/>
                  </w:rPr>
                  <w:t xml:space="preserve"> che attesti la sostenibilità ambientale del servizio/prodotto finanziato  (es. ISO 20121, GRI, Eventi Sostenibili - ICEA, ISO 14001/EMAS,  FSC, Ecolabel, ….); </w:t>
                </w:r>
              </w:p>
              <w:p w14:paraId="03B35EFD" w14:textId="77777777" w:rsidR="004E5CBF" w:rsidRDefault="00415A79">
                <w:pPr>
                  <w:pStyle w:val="LO-normal"/>
                  <w:numPr>
                    <w:ilvl w:val="0"/>
                    <w:numId w:val="1"/>
                  </w:numPr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l’attività svolta ha previsto l’applicazione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CAM/protocolli specifici di gestione ambientale o </w:t>
                </w:r>
                <w:r>
                  <w:rPr>
                    <w:rFonts w:ascii="Arial Narrow" w:eastAsia="Arial Narrow" w:hAnsi="Arial Narrow" w:cs="Arial Narrow"/>
                    <w:b/>
                    <w:i/>
                  </w:rPr>
                  <w:t>best practice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>che garantiscono un basso impatto ambientale (quali ad esempio procedure, regolamenti, protocolli)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 xml:space="preserve"> (indicare la tipologia di procedura codificata/protocollo e la fonte)</w:t>
                </w:r>
              </w:p>
              <w:p w14:paraId="03B35EFE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________________________________________________________________________</w:t>
                </w:r>
              </w:p>
              <w:p w14:paraId="03B35EFF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________________________________________________________________________</w:t>
                </w:r>
              </w:p>
              <w:p w14:paraId="03B35F00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________________________________________________________________________</w:t>
                </w:r>
              </w:p>
              <w:p w14:paraId="03B35F01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________________________________________________________________________</w:t>
                </w:r>
              </w:p>
              <w:p w14:paraId="03B35F02" w14:textId="77777777" w:rsidR="004E5CBF" w:rsidRDefault="00D96385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884" w:right="-12" w:hanging="425"/>
                  <w:jc w:val="both"/>
                  <w:rPr>
                    <w:rFonts w:ascii="Arial Narrow" w:eastAsia="Arial Narrow" w:hAnsi="Arial Narrow" w:cs="Arial Narrow"/>
                  </w:rPr>
                </w:pPr>
              </w:p>
            </w:sdtContent>
          </w:sdt>
        </w:tc>
      </w:tr>
    </w:tbl>
    <w:p w14:paraId="03B35F04" w14:textId="77777777" w:rsidR="004E5CBF" w:rsidRDefault="004E5CBF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</w:rPr>
      </w:pPr>
    </w:p>
    <w:tbl>
      <w:tblPr>
        <w:tblStyle w:val="af4"/>
        <w:tblW w:w="9630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4E5CBF" w14:paraId="03B35F0E" w14:textId="77777777">
        <w:tc>
          <w:tcPr>
            <w:tcW w:w="9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sdt>
            <w:sdtPr>
              <w:tag w:val="goog_rdk_6"/>
              <w:id w:val="1686264873"/>
              <w:lock w:val="contentLocked"/>
            </w:sdtPr>
            <w:sdtEndPr/>
            <w:sdtContent>
              <w:p w14:paraId="03B35F05" w14:textId="77777777" w:rsidR="004E5CBF" w:rsidRDefault="00415A79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6.0 </w:t>
                </w:r>
                <w:r>
                  <w:rPr>
                    <w:rFonts w:ascii="Arial Narrow" w:eastAsia="Arial Narrow" w:hAnsi="Arial Narrow" w:cs="Arial Narrow"/>
                  </w:rPr>
                  <w:t xml:space="preserve">il progetto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comprende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spese </w:t>
                </w:r>
                <w:r>
                  <w:rPr>
                    <w:b/>
                  </w:rPr>
                  <w:t>per SERVIZI DI PRODUZIONE ESECUTIVA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 xml:space="preserve"> per le quali si dichiara che 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</w:rPr>
                  <w:t>):</w:t>
                </w:r>
              </w:p>
              <w:p w14:paraId="03B35F06" w14:textId="77777777" w:rsidR="004E5CBF" w:rsidRDefault="00415A79">
                <w:pPr>
                  <w:pStyle w:val="LO-normal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la ditta esecutrice dei suddetti servizi/beneficiario è in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possesso di Sistemi di Gestione Ambientale </w:t>
                </w:r>
                <w:r>
                  <w:rPr>
                    <w:rFonts w:ascii="Arial Narrow" w:eastAsia="Arial Narrow" w:hAnsi="Arial Narrow" w:cs="Arial Narrow"/>
                  </w:rPr>
                  <w:t>(es. ISO 14001, Emas);</w:t>
                </w:r>
              </w:p>
              <w:p w14:paraId="03B35F07" w14:textId="77777777" w:rsidR="004E5CBF" w:rsidRDefault="00415A79">
                <w:pPr>
                  <w:pStyle w:val="LO-normal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right="6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l’attività svolta ha previsto l’applicazione di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protocolli specifici di gestione ambientale o </w:t>
                </w:r>
                <w:r>
                  <w:rPr>
                    <w:rFonts w:ascii="Arial Narrow" w:eastAsia="Arial Narrow" w:hAnsi="Arial Narrow" w:cs="Arial Narrow"/>
                    <w:b/>
                    <w:i/>
                  </w:rPr>
                  <w:t xml:space="preserve">best practice </w:t>
                </w:r>
                <w:r>
                  <w:rPr>
                    <w:rFonts w:ascii="Arial Narrow" w:eastAsia="Arial Narrow" w:hAnsi="Arial Narrow" w:cs="Arial Narrow"/>
                  </w:rPr>
                  <w:t>che garantiscono un basso impatto ambientale (quali ad esempio procedure aziendali, protocolli)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 xml:space="preserve"> (indicare la tipologia di procedura/protocollo e la fonte)</w:t>
                </w:r>
              </w:p>
              <w:p w14:paraId="03B35F08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</w:t>
                </w:r>
              </w:p>
              <w:p w14:paraId="03B35F09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</w:t>
                </w:r>
              </w:p>
              <w:p w14:paraId="03B35F0A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</w:t>
                </w:r>
              </w:p>
              <w:p w14:paraId="03B35F0B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</w:t>
                </w:r>
              </w:p>
              <w:p w14:paraId="03B35F0C" w14:textId="77777777" w:rsidR="004E5CBF" w:rsidRDefault="00415A79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1417" w:right="-12" w:hanging="420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_____________________________________________________________________</w:t>
                </w:r>
              </w:p>
              <w:p w14:paraId="03B35F0D" w14:textId="77777777" w:rsidR="004E5CBF" w:rsidRDefault="00D96385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884" w:right="-12" w:hanging="425"/>
                  <w:jc w:val="both"/>
                  <w:rPr>
                    <w:rFonts w:ascii="Arial Narrow" w:eastAsia="Arial Narrow" w:hAnsi="Arial Narrow" w:cs="Arial Narrow"/>
                  </w:rPr>
                </w:pPr>
              </w:p>
            </w:sdtContent>
          </w:sdt>
        </w:tc>
      </w:tr>
    </w:tbl>
    <w:p w14:paraId="03B35F0F" w14:textId="77777777" w:rsidR="004E5CBF" w:rsidRDefault="004E5CBF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</w:rPr>
      </w:pPr>
    </w:p>
    <w:tbl>
      <w:tblPr>
        <w:tblStyle w:val="af5"/>
        <w:tblW w:w="9630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4E5CBF" w14:paraId="03B35F1A" w14:textId="77777777">
        <w:tc>
          <w:tcPr>
            <w:tcW w:w="9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p w14:paraId="03B35F10" w14:textId="77777777" w:rsidR="004E5CBF" w:rsidRDefault="004E5CBF">
            <w:pPr>
              <w:pStyle w:val="LO-normal"/>
              <w:tabs>
                <w:tab w:val="right" w:pos="996"/>
              </w:tabs>
              <w:ind w:left="426" w:right="-11"/>
              <w:jc w:val="both"/>
              <w:rPr>
                <w:rFonts w:ascii="Arial Narrow" w:eastAsia="Arial Narrow" w:hAnsi="Arial Narrow" w:cs="Arial Narrow"/>
              </w:rPr>
            </w:pPr>
          </w:p>
          <w:p w14:paraId="03B35F11" w14:textId="77777777" w:rsidR="004E5CBF" w:rsidRDefault="00415A79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425" w:hanging="425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  <w:b/>
              </w:rPr>
              <w:t>☐</w:t>
            </w:r>
            <w:r>
              <w:rPr>
                <w:rFonts w:ascii="Arial Narrow" w:eastAsia="Arial Narrow" w:hAnsi="Arial Narrow" w:cs="Arial Narrow"/>
                <w:b/>
              </w:rPr>
              <w:t xml:space="preserve"> 7.0 per le SPESE DI TRASPORTO</w:t>
            </w:r>
            <w:r>
              <w:rPr>
                <w:rFonts w:ascii="Arial Narrow" w:eastAsia="Arial Narrow" w:hAnsi="Arial Narrow" w:cs="Arial Narrow"/>
              </w:rPr>
              <w:t xml:space="preserve"> erogate da fornitori per le quali si dichiara che</w:t>
            </w:r>
            <w:r>
              <w:rPr>
                <w:rFonts w:ascii="Arial Narrow" w:eastAsia="Arial Narrow" w:hAnsi="Arial Narrow" w:cs="Arial Narrow"/>
                <w:color w:val="FF0000"/>
              </w:rPr>
              <w:t xml:space="preserve"> (</w:t>
            </w:r>
            <w:r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dei casi sottostanti</w:t>
            </w:r>
            <w:r>
              <w:rPr>
                <w:rFonts w:ascii="Arial Narrow" w:eastAsia="Arial Narrow" w:hAnsi="Arial Narrow" w:cs="Arial Narrow"/>
                <w:color w:val="FF0000"/>
              </w:rPr>
              <w:t>)</w:t>
            </w:r>
            <w:r>
              <w:rPr>
                <w:rFonts w:ascii="Arial Narrow" w:eastAsia="Arial Narrow" w:hAnsi="Arial Narrow" w:cs="Arial Narrow"/>
              </w:rPr>
              <w:t>:</w:t>
            </w:r>
          </w:p>
          <w:p w14:paraId="03B35F12" w14:textId="77777777" w:rsidR="004E5CBF" w:rsidRDefault="00415A79">
            <w:pPr>
              <w:pStyle w:val="LO-normal"/>
              <w:numPr>
                <w:ilvl w:val="0"/>
                <w:numId w:val="1"/>
              </w:numPr>
              <w:spacing w:before="120"/>
              <w:ind w:right="64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il trasporto è stato svolto da soggetti in </w:t>
            </w:r>
            <w:r>
              <w:rPr>
                <w:rFonts w:ascii="Arial Narrow" w:eastAsia="Arial Narrow" w:hAnsi="Arial Narrow" w:cs="Arial Narrow"/>
                <w:b/>
              </w:rPr>
              <w:t>possesso di Sistemi di Gestione Ambientale</w:t>
            </w:r>
            <w:r>
              <w:rPr>
                <w:rFonts w:ascii="Arial Narrow" w:eastAsia="Arial Narrow" w:hAnsi="Arial Narrow" w:cs="Arial Narrow"/>
              </w:rPr>
              <w:t xml:space="preserve"> (es. ISO 14001, Emas);</w:t>
            </w:r>
          </w:p>
          <w:p w14:paraId="03B35F13" w14:textId="77777777" w:rsidR="004E5CBF" w:rsidRDefault="00415A79">
            <w:pPr>
              <w:pStyle w:val="LO-normal"/>
              <w:numPr>
                <w:ilvl w:val="0"/>
                <w:numId w:val="1"/>
              </w:numPr>
              <w:ind w:right="64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il trasportatore ha utilizzato una flotta composta  per almeno l’80% di mezzi di trasporto a basso impatto ambientale (come da DM 6/04/2022 “Riconoscimento degli incentivi per l'acquisto di veicoli non inquinanti”);</w:t>
            </w:r>
          </w:p>
          <w:p w14:paraId="03B35F14" w14:textId="77777777" w:rsidR="004E5CBF" w:rsidRDefault="00415A79">
            <w:pPr>
              <w:pStyle w:val="LO-normal"/>
              <w:numPr>
                <w:ilvl w:val="0"/>
                <w:numId w:val="1"/>
              </w:numPr>
              <w:ind w:right="64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il trasportatore non rientra in nessuna delle precedenti caratteristiche e nella relazione DNSH finale allegata si indicano:</w:t>
            </w:r>
          </w:p>
          <w:p w14:paraId="03B35F15" w14:textId="77777777" w:rsidR="004E5CBF" w:rsidRDefault="00415A79">
            <w:pPr>
              <w:pStyle w:val="LO-normal"/>
              <w:numPr>
                <w:ilvl w:val="0"/>
                <w:numId w:val="4"/>
              </w:numPr>
              <w:tabs>
                <w:tab w:val="right" w:pos="1134"/>
              </w:tabs>
              <w:spacing w:line="276" w:lineRule="auto"/>
              <w:ind w:left="1275" w:right="-12" w:hanging="28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la distanza percorsa per la consegna della merce in chilometri ____________________________________________________________________</w:t>
            </w:r>
          </w:p>
          <w:p w14:paraId="03B35F16" w14:textId="77777777" w:rsidR="004E5CBF" w:rsidRDefault="00415A79">
            <w:pPr>
              <w:pStyle w:val="LO-normal"/>
              <w:numPr>
                <w:ilvl w:val="0"/>
                <w:numId w:val="4"/>
              </w:numPr>
              <w:tabs>
                <w:tab w:val="right" w:pos="1134"/>
              </w:tabs>
              <w:spacing w:before="200" w:line="276" w:lineRule="auto"/>
              <w:ind w:left="1275" w:right="-12" w:hanging="28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il mezzo utilizzato (utilitaria, furgone, camion) e il tipo di motore usato (diesel, benzina, elettrico, ibrido)</w:t>
            </w:r>
          </w:p>
          <w:p w14:paraId="03B35F17" w14:textId="77777777" w:rsidR="004E5CBF" w:rsidRDefault="00415A79">
            <w:pPr>
              <w:pStyle w:val="LO-normal"/>
              <w:tabs>
                <w:tab w:val="right" w:pos="996"/>
              </w:tabs>
              <w:spacing w:line="276" w:lineRule="auto"/>
              <w:ind w:left="1275" w:right="-12" w:hanging="28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    ____________________________________________________________________</w:t>
            </w:r>
          </w:p>
          <w:p w14:paraId="03B35F18" w14:textId="77777777" w:rsidR="004E5CBF" w:rsidRDefault="00415A79">
            <w:pPr>
              <w:pStyle w:val="LO-normal"/>
              <w:numPr>
                <w:ilvl w:val="0"/>
                <w:numId w:val="4"/>
              </w:numPr>
              <w:tabs>
                <w:tab w:val="right" w:pos="1134"/>
              </w:tabs>
              <w:spacing w:before="200" w:line="276" w:lineRule="auto"/>
              <w:ind w:left="1275" w:right="-12" w:hanging="28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il peso della merce trasportata in chilogrammi ___________________________________________________________________</w:t>
            </w:r>
          </w:p>
          <w:p w14:paraId="03B35F19" w14:textId="77777777" w:rsidR="004E5CBF" w:rsidRDefault="004E5CBF">
            <w:pPr>
              <w:pStyle w:val="LO-normal"/>
              <w:tabs>
                <w:tab w:val="right" w:pos="1134"/>
              </w:tabs>
              <w:spacing w:line="276" w:lineRule="auto"/>
              <w:ind w:left="1275" w:right="-12" w:hanging="283"/>
              <w:rPr>
                <w:rFonts w:ascii="Arial Narrow" w:eastAsia="Arial Narrow" w:hAnsi="Arial Narrow" w:cs="Arial Narrow"/>
              </w:rPr>
            </w:pPr>
          </w:p>
        </w:tc>
      </w:tr>
    </w:tbl>
    <w:p w14:paraId="03B35F1B" w14:textId="77777777" w:rsidR="004E5CBF" w:rsidRDefault="004E5CB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Style w:val="af6"/>
        <w:tblW w:w="976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65"/>
      </w:tblGrid>
      <w:tr w:rsidR="004E5CBF" w14:paraId="03B35F25" w14:textId="77777777">
        <w:tc>
          <w:tcPr>
            <w:tcW w:w="9765" w:type="dxa"/>
            <w:shd w:val="clear" w:color="auto" w:fill="DBEEF3"/>
          </w:tcPr>
          <w:sdt>
            <w:sdtPr>
              <w:tag w:val="goog_rdk_7"/>
              <w:id w:val="790949213"/>
              <w:lock w:val="contentLocked"/>
            </w:sdtPr>
            <w:sdtEndPr/>
            <w:sdtContent>
              <w:p w14:paraId="03B35F1C" w14:textId="77777777" w:rsidR="004E5CBF" w:rsidRDefault="00415A79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8.0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di aver ritenuto erroneamente applicabili</w:t>
                </w:r>
                <w:r>
                  <w:rPr>
                    <w:rFonts w:ascii="Arial Narrow" w:eastAsia="Arial Narrow" w:hAnsi="Arial Narrow" w:cs="Arial Narrow"/>
                  </w:rPr>
                  <w:t>, in fase di presentazione della domanda per alcune o tutte le tipologie di spese ammissibili</w:t>
                </w:r>
                <w:r>
                  <w:rPr>
                    <w:rFonts w:ascii="Arial Narrow" w:eastAsia="Arial Narrow" w:hAnsi="Arial Narrow" w:cs="Arial Narrow"/>
                    <w:b/>
                  </w:rPr>
                  <w:t>, le clausole di esclusione ex ante previste dal bando al Par. 2.2 e all’allegato I ai fini del rispetto del principio DNSH</w:t>
                </w:r>
                <w:r>
                  <w:rPr>
                    <w:rFonts w:ascii="Arial Narrow" w:eastAsia="Arial Narrow" w:hAnsi="Arial Narrow" w:cs="Arial Narrow"/>
                  </w:rPr>
                  <w:t xml:space="preserve">, ma di non poter dimostrare tale assolvimento in fase rendicontazione. Pertanto, si allega alla presente una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“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RELAZIONE DNSH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vertAlign w:val="superscript"/>
                  </w:rPr>
                  <w:footnoteReference w:id="5"/>
                </w:r>
                <w:r>
                  <w:rPr>
                    <w:rFonts w:ascii="Arial Narrow" w:eastAsia="Arial Narrow" w:hAnsi="Arial Narrow" w:cs="Arial Narrow"/>
                    <w:b/>
                  </w:rPr>
                  <w:t>”</w:t>
                </w:r>
                <w:r>
                  <w:rPr>
                    <w:rFonts w:ascii="Arial Narrow" w:eastAsia="Arial Narrow" w:hAnsi="Arial Narrow" w:cs="Arial Narrow"/>
                  </w:rPr>
                  <w:t xml:space="preserve"> che attesta le proprie prestazioni in relazione al criterio DNSH interferente con gli interventi realizzati. In particolare,</w:t>
                </w:r>
              </w:p>
              <w:p w14:paraId="03B35F1D" w14:textId="77777777" w:rsidR="004E5CBF" w:rsidRDefault="00415A79">
                <w:pPr>
                  <w:pStyle w:val="LO-normal"/>
                  <w:numPr>
                    <w:ilvl w:val="0"/>
                    <w:numId w:val="9"/>
                  </w:numPr>
                  <w:shd w:val="clear" w:color="auto" w:fill="DBEEF3"/>
                  <w:spacing w:before="120" w:line="276" w:lineRule="auto"/>
                  <w:ind w:left="566" w:right="5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in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relazione alla mitigazione dei cambiamenti climatici</w:t>
                </w:r>
                <w:r>
                  <w:rPr>
                    <w:rFonts w:ascii="Arial Narrow" w:eastAsia="Arial Narrow" w:hAnsi="Arial Narrow" w:cs="Arial Narrow"/>
                  </w:rPr>
    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    </w:r>
              </w:p>
              <w:p w14:paraId="03B35F1E" w14:textId="77777777" w:rsidR="004E5CBF" w:rsidRDefault="00415A79">
                <w:pPr>
                  <w:pStyle w:val="LO-normal"/>
                  <w:numPr>
                    <w:ilvl w:val="0"/>
                    <w:numId w:val="9"/>
                  </w:numPr>
                  <w:shd w:val="clear" w:color="auto" w:fill="DBEEF3"/>
                  <w:spacing w:before="120" w:line="276" w:lineRule="auto"/>
                  <w:ind w:left="566" w:right="5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in relazione all’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economia circolare</w:t>
                </w:r>
                <w:r>
                  <w:rPr>
                    <w:rFonts w:ascii="Arial Narrow" w:eastAsia="Arial Narrow" w:hAnsi="Arial Narrow" w:cs="Arial Narrow"/>
                  </w:rPr>
                  <w:t xml:space="preserve"> fornisce evidenza delle modalità di gestione dei rifiut se pertinente al progettoi, secondo la normativa vigente, nonché dei materiali e delle sostanze utilizzate per l’attività prevalente.</w:t>
                </w:r>
              </w:p>
              <w:p w14:paraId="03B35F1F" w14:textId="77777777" w:rsidR="004E5CBF" w:rsidRDefault="004E5CBF">
                <w:pPr>
                  <w:pStyle w:val="LO-normal"/>
                  <w:shd w:val="clear" w:color="auto" w:fill="DBEEF3"/>
                  <w:spacing w:line="276" w:lineRule="auto"/>
                  <w:ind w:right="-12"/>
                  <w:jc w:val="both"/>
                  <w:rPr>
                    <w:rFonts w:ascii="Arial Narrow" w:eastAsia="Arial Narrow" w:hAnsi="Arial Narrow" w:cs="Arial Narrow"/>
                    <w:sz w:val="16"/>
                    <w:szCs w:val="16"/>
                  </w:rPr>
                </w:pPr>
              </w:p>
              <w:p w14:paraId="03B35F20" w14:textId="77777777" w:rsidR="004E5CBF" w:rsidRDefault="00415A79">
                <w:pPr>
                  <w:pStyle w:val="LO-normal"/>
                  <w:shd w:val="clear" w:color="auto" w:fill="DBEEF3"/>
                  <w:spacing w:line="276" w:lineRule="auto"/>
                  <w:ind w:left="311" w:right="-12"/>
                  <w:jc w:val="both"/>
                  <w:rPr>
                    <w:rFonts w:ascii="Arial Narrow" w:eastAsia="Arial Narrow" w:hAnsi="Arial Narrow" w:cs="Arial Narrow"/>
                    <w:b/>
                    <w:color w:val="0000FF"/>
                  </w:rPr>
                </w:pPr>
                <w:r>
                  <w:rPr>
                    <w:rFonts w:ascii="Arial Narrow" w:eastAsia="Arial Narrow" w:hAnsi="Arial Narrow" w:cs="Arial Narrow"/>
                    <w:b/>
                    <w:color w:val="0000FF"/>
                  </w:rPr>
                  <w:t>ELENCO dei beni acquistati per cui si allega relazione DNSH:</w:t>
                </w:r>
              </w:p>
              <w:p w14:paraId="03B35F21" w14:textId="77777777" w:rsidR="004E5CBF" w:rsidRDefault="00415A79">
                <w:pPr>
                  <w:pStyle w:val="LO-normal"/>
                  <w:shd w:val="clear" w:color="auto" w:fill="DBEEF3"/>
                  <w:spacing w:line="276" w:lineRule="auto"/>
                  <w:ind w:left="311" w:right="-12"/>
                  <w:jc w:val="both"/>
                  <w:rPr>
                    <w:rFonts w:ascii="Arial Narrow" w:eastAsia="Arial Narrow" w:hAnsi="Arial Narrow" w:cs="Arial Narrow"/>
                    <w:color w:val="0000FF"/>
                  </w:rPr>
                </w:pPr>
                <w:r>
                  <w:rPr>
                    <w:rFonts w:ascii="Arial Narrow" w:eastAsia="Arial Narrow" w:hAnsi="Arial Narrow" w:cs="Arial Narrow"/>
                    <w:color w:val="0000FF"/>
                  </w:rPr>
                  <w:t>1.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ab/>
                  <w:t>__________________________________________</w:t>
                </w:r>
              </w:p>
              <w:p w14:paraId="03B35F22" w14:textId="77777777" w:rsidR="004E5CBF" w:rsidRDefault="00415A79">
                <w:pPr>
                  <w:pStyle w:val="LO-normal"/>
                  <w:shd w:val="clear" w:color="auto" w:fill="DBEEF3"/>
                  <w:spacing w:line="276" w:lineRule="auto"/>
                  <w:ind w:left="311" w:right="-12"/>
                  <w:jc w:val="both"/>
                  <w:rPr>
                    <w:rFonts w:ascii="Arial Narrow" w:eastAsia="Arial Narrow" w:hAnsi="Arial Narrow" w:cs="Arial Narrow"/>
                    <w:color w:val="0000FF"/>
                  </w:rPr>
                </w:pPr>
                <w:r>
                  <w:rPr>
                    <w:rFonts w:ascii="Arial Narrow" w:eastAsia="Arial Narrow" w:hAnsi="Arial Narrow" w:cs="Arial Narrow"/>
                    <w:color w:val="0000FF"/>
                  </w:rPr>
                  <w:t>2.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ab/>
                  <w:t>__________________________________________</w:t>
                </w:r>
              </w:p>
              <w:p w14:paraId="03B35F23" w14:textId="77777777" w:rsidR="004E5CBF" w:rsidRDefault="00415A79">
                <w:pPr>
                  <w:pStyle w:val="LO-normal"/>
                  <w:shd w:val="clear" w:color="auto" w:fill="DBEEF3"/>
                  <w:spacing w:line="276" w:lineRule="auto"/>
                  <w:ind w:left="311" w:right="-12"/>
                  <w:jc w:val="both"/>
                  <w:rPr>
                    <w:rFonts w:ascii="Arial Narrow" w:eastAsia="Arial Narrow" w:hAnsi="Arial Narrow" w:cs="Arial Narrow"/>
                    <w:color w:val="0000FF"/>
                  </w:rPr>
                </w:pPr>
                <w:r>
                  <w:rPr>
                    <w:rFonts w:ascii="Arial Narrow" w:eastAsia="Arial Narrow" w:hAnsi="Arial Narrow" w:cs="Arial Narrow"/>
                    <w:color w:val="0000FF"/>
                  </w:rPr>
                  <w:t>3.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ab/>
                  <w:t>__________________________________________</w:t>
                </w:r>
              </w:p>
              <w:p w14:paraId="03B35F24" w14:textId="77777777" w:rsidR="004E5CBF" w:rsidRDefault="00D96385">
                <w:pPr>
                  <w:pStyle w:val="LO-normal"/>
                  <w:shd w:val="clear" w:color="auto" w:fill="DBEEF3"/>
                  <w:spacing w:line="276" w:lineRule="auto"/>
                  <w:ind w:right="-12"/>
                  <w:jc w:val="both"/>
                  <w:rPr>
                    <w:rFonts w:ascii="Arial Narrow" w:eastAsia="Arial Narrow" w:hAnsi="Arial Narrow" w:cs="Arial Narrow"/>
                    <w:color w:val="0000FF"/>
                  </w:rPr>
                </w:pPr>
              </w:p>
            </w:sdtContent>
          </w:sdt>
        </w:tc>
      </w:tr>
    </w:tbl>
    <w:p w14:paraId="03B35F26" w14:textId="77777777" w:rsidR="004E5CBF" w:rsidRDefault="004E5CB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03B35F27" w14:textId="77777777" w:rsidR="004E5CBF" w:rsidRDefault="004E5CBF">
      <w:pPr>
        <w:pStyle w:val="LO-normal"/>
        <w:jc w:val="both"/>
        <w:rPr>
          <w:rFonts w:ascii="Arial Narrow" w:eastAsia="Arial Narrow" w:hAnsi="Arial Narrow" w:cs="Arial Narrow"/>
        </w:rPr>
      </w:pPr>
    </w:p>
    <w:p w14:paraId="03B35F28" w14:textId="77777777" w:rsidR="004E5CBF" w:rsidRDefault="004E5CB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03B35F29" w14:textId="77777777" w:rsidR="004E5CBF" w:rsidRDefault="004E5CB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03B35F2A" w14:textId="77777777" w:rsidR="004E5CBF" w:rsidRDefault="00415A79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Eventuali note/informazioni che si intendono portare all’attenzione dell’Ente:</w:t>
      </w:r>
    </w:p>
    <w:p w14:paraId="03B35F2B" w14:textId="77777777" w:rsidR="004E5CBF" w:rsidRDefault="00415A79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B35F2C" w14:textId="77777777" w:rsidR="004E5CBF" w:rsidRDefault="004E5CB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03B35F2D" w14:textId="77777777" w:rsidR="004E5CBF" w:rsidRDefault="004E5CB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03B35F2E" w14:textId="77777777" w:rsidR="004E5CBF" w:rsidRDefault="00415A79">
      <w:pPr>
        <w:pStyle w:val="LO-normal"/>
        <w:spacing w:before="120"/>
        <w:jc w:val="both"/>
        <w:rPr>
          <w:rFonts w:ascii="Arial" w:eastAsia="Arial" w:hAnsi="Arial"/>
          <w:sz w:val="22"/>
          <w:szCs w:val="22"/>
        </w:rPr>
      </w:pPr>
      <w:bookmarkStart w:id="3" w:name="_heading=h.3dy6vkm" w:colFirst="0" w:colLast="0"/>
      <w:bookmarkEnd w:id="3"/>
      <w:r>
        <w:rPr>
          <w:rFonts w:ascii="Arial" w:eastAsia="Arial" w:hAnsi="Arial"/>
          <w:b/>
          <w:sz w:val="22"/>
          <w:szCs w:val="22"/>
        </w:rPr>
        <w:t>DATA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b/>
          <w:sz w:val="22"/>
          <w:szCs w:val="22"/>
        </w:rPr>
        <w:t>FIRMA DEL RAPPRESENTANTE</w:t>
      </w:r>
    </w:p>
    <w:p w14:paraId="03B35F2F" w14:textId="77777777" w:rsidR="004E5CBF" w:rsidRDefault="004E5CBF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rial" w:eastAsia="Arial" w:hAnsi="Arial"/>
          <w:sz w:val="22"/>
          <w:szCs w:val="22"/>
        </w:rPr>
      </w:pPr>
    </w:p>
    <w:p w14:paraId="03B35F30" w14:textId="77777777" w:rsidR="004E5CBF" w:rsidRDefault="00415A79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_______________________________________</w:t>
      </w:r>
    </w:p>
    <w:p w14:paraId="03B35F31" w14:textId="77777777" w:rsidR="004E5CBF" w:rsidRDefault="004E5CBF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03B35F32" w14:textId="77777777" w:rsidR="004E5CBF" w:rsidRDefault="004E5CBF">
      <w:pPr>
        <w:pStyle w:val="LO-normal"/>
        <w:jc w:val="both"/>
        <w:rPr>
          <w:rFonts w:ascii="Arial Narrow" w:eastAsia="Arial Narrow" w:hAnsi="Arial Narrow" w:cs="Arial Narrow"/>
        </w:rPr>
      </w:pPr>
    </w:p>
    <w:sectPr w:rsidR="004E5CBF">
      <w:pgSz w:w="11906" w:h="16838"/>
      <w:pgMar w:top="1417" w:right="1134" w:bottom="765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09533" w14:textId="77777777" w:rsidR="00D96385" w:rsidRDefault="00D96385">
      <w:r>
        <w:separator/>
      </w:r>
    </w:p>
  </w:endnote>
  <w:endnote w:type="continuationSeparator" w:id="0">
    <w:p w14:paraId="317BA99E" w14:textId="77777777" w:rsidR="00D96385" w:rsidRDefault="00D96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7620E7-CD9C-446C-A185-D84B4B99A046}"/>
    <w:embedBold r:id="rId2" w:fontKey="{6FC20D38-1243-463E-8B43-355780C37708}"/>
    <w:embedItalic r:id="rId3" w:fontKey="{3586F384-5065-4616-AA1C-5B96A85D5907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493B3A-6EBA-45AD-B9E3-C9CF9C16951F}"/>
    <w:embedItalic r:id="rId5" w:fontKey="{DE882FCF-968E-48B3-A0C2-0B14BD79603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D593752E-CD8C-408C-99D9-CEEF9155A326}"/>
    <w:embedBold r:id="rId7" w:fontKey="{9DC8D95C-5B28-43E2-A5FB-BCDF0904E452}"/>
    <w:embedItalic r:id="rId8" w:fontKey="{B23F74D9-4A06-4103-B10A-A1719ACB9CEA}"/>
    <w:embedBoldItalic r:id="rId9" w:fontKey="{BCEE9B76-D2BB-4EAF-A810-1636D1F217B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2293A175-F05B-4FD3-8DC2-49011F2D9FB7}"/>
    <w:embedBold r:id="rId11" w:subsetted="1" w:fontKey="{30804EAC-E891-4978-A1CD-93A922667B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A11655F-F16C-498D-AE8A-DF48924AFC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35F35" w14:textId="16C47D3F" w:rsidR="004E5CBF" w:rsidRDefault="00415A79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6D31E0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2719A" w14:textId="77777777" w:rsidR="00D96385" w:rsidRDefault="00D96385">
      <w:r>
        <w:separator/>
      </w:r>
    </w:p>
  </w:footnote>
  <w:footnote w:type="continuationSeparator" w:id="0">
    <w:p w14:paraId="37250E46" w14:textId="77777777" w:rsidR="00D96385" w:rsidRDefault="00D96385">
      <w:r>
        <w:continuationSeparator/>
      </w:r>
    </w:p>
  </w:footnote>
  <w:footnote w:id="1">
    <w:p w14:paraId="03B35F38" w14:textId="77777777" w:rsidR="004E5CBF" w:rsidRDefault="00415A79">
      <w:pPr>
        <w:pStyle w:val="LO-normal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dichiarazione:</w:t>
      </w:r>
    </w:p>
    <w:p w14:paraId="03B35F39" w14:textId="77777777" w:rsidR="004E5CBF" w:rsidRDefault="00415A79">
      <w:pPr>
        <w:pStyle w:val="LO-normal"/>
        <w:spacing w:line="276" w:lineRule="auto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Deve essere compilata obbligatoriamente almeno una delle opzioni tra la 1.0, la 2.0, la 3.0 o la 4.0, la 5.0, la 6.0, la 7.0 per ogni bene acquisito.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1.0</w:t>
      </w:r>
      <w:r>
        <w:rPr>
          <w:rFonts w:ascii="Arial Narrow" w:eastAsia="Arial Narrow" w:hAnsi="Arial Narrow" w:cs="Arial Narrow"/>
          <w:sz w:val="20"/>
          <w:szCs w:val="20"/>
        </w:rPr>
        <w:t xml:space="preserve"> non sono necessari altri adempimenti, ma si rammenta che si applica nel caso di </w:t>
      </w:r>
      <w:r>
        <w:rPr>
          <w:rFonts w:ascii="Arial Narrow" w:eastAsia="Arial Narrow" w:hAnsi="Arial Narrow" w:cs="Arial Narrow"/>
          <w:b/>
          <w:sz w:val="20"/>
          <w:szCs w:val="20"/>
        </w:rPr>
        <w:t>sole ed esclusive spese per beni immateriali</w:t>
      </w:r>
      <w:r>
        <w:rPr>
          <w:rFonts w:ascii="Arial Narrow" w:eastAsia="Arial Narrow" w:hAnsi="Arial Narrow" w:cs="Arial Narrow"/>
          <w:sz w:val="20"/>
          <w:szCs w:val="20"/>
        </w:rPr>
        <w:t xml:space="preserve">. Se queste ultime si cumulano con altre spese per beni materiali andrà compilata una delle opzioni successive </w:t>
      </w:r>
      <w:r>
        <w:rPr>
          <w:rFonts w:ascii="Arial Narrow" w:eastAsia="Arial Narrow" w:hAnsi="Arial Narrow" w:cs="Arial Narrow"/>
          <w:sz w:val="20"/>
          <w:szCs w:val="20"/>
          <w:u w:val="single"/>
        </w:rPr>
        <w:t>senza flaggare l’opzione 1.0</w:t>
      </w:r>
      <w:r>
        <w:rPr>
          <w:rFonts w:ascii="Arial Narrow" w:eastAsia="Arial Narrow" w:hAnsi="Arial Narrow" w:cs="Arial Narrow"/>
          <w:sz w:val="20"/>
          <w:szCs w:val="20"/>
        </w:rPr>
        <w:t xml:space="preserve">, in quanto le spese ivi contemplate non rappresenterebbero più una spesa esclusiva.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8.0</w:t>
      </w:r>
      <w:r>
        <w:rPr>
          <w:rFonts w:ascii="Arial Narrow" w:eastAsia="Arial Narrow" w:hAnsi="Arial Narrow" w:cs="Arial Narrow"/>
          <w:sz w:val="20"/>
          <w:szCs w:val="20"/>
        </w:rPr>
        <w:t xml:space="preserve"> deve essere allegata una </w:t>
      </w:r>
      <w:r>
        <w:rPr>
          <w:rFonts w:ascii="Arial Narrow" w:eastAsia="Arial Narrow" w:hAnsi="Arial Narrow" w:cs="Arial Narrow"/>
          <w:b/>
          <w:sz w:val="20"/>
          <w:szCs w:val="20"/>
        </w:rPr>
        <w:t>relazione DNSH</w:t>
      </w:r>
      <w:r>
        <w:rPr>
          <w:rFonts w:ascii="Arial Narrow" w:eastAsia="Arial Narrow" w:hAnsi="Arial Narrow" w:cs="Arial Narrow"/>
          <w:sz w:val="20"/>
          <w:szCs w:val="20"/>
        </w:rPr>
        <w:t xml:space="preserve"> utilizzando </w:t>
      </w:r>
      <w:r>
        <w:rPr>
          <w:rFonts w:ascii="Arial Narrow" w:eastAsia="Arial Narrow" w:hAnsi="Arial Narrow" w:cs="Arial Narrow"/>
          <w:b/>
          <w:sz w:val="20"/>
          <w:szCs w:val="20"/>
        </w:rPr>
        <w:t>il modello fornito dalla Regione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</w:footnote>
  <w:footnote w:id="2">
    <w:p w14:paraId="03B35F3A" w14:textId="77777777" w:rsidR="004E5CBF" w:rsidRDefault="00415A79">
      <w:pPr>
        <w:pStyle w:val="LO-normal"/>
      </w:pPr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03B35F3B" w14:textId="77777777" w:rsidR="004E5CBF" w:rsidRDefault="00415A79">
      <w:pPr>
        <w:pStyle w:val="LO-normal"/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03B35F3C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03B35F3D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03B35F3E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03B35F3F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03B35F40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6: inserire il nome del file della “certificazione”;</w:t>
      </w:r>
    </w:p>
    <w:p w14:paraId="03B35F41" w14:textId="77777777" w:rsidR="004E5CBF" w:rsidRDefault="00415A79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7: indicare chi tra il produttore, fornitore, beneficiario è iscritto ad un Registro dei soggetti obbligati al finanziamento dei sistemi di gestione dei AEE oppure dichiarare il punto 4;</w:t>
      </w:r>
    </w:p>
    <w:p w14:paraId="03B35F42" w14:textId="77777777" w:rsidR="004E5CBF" w:rsidRDefault="004E5CBF">
      <w:pPr>
        <w:pStyle w:val="LO-normal"/>
        <w:rPr>
          <w:sz w:val="20"/>
          <w:szCs w:val="20"/>
        </w:rPr>
      </w:pPr>
    </w:p>
  </w:footnote>
  <w:footnote w:id="3">
    <w:p w14:paraId="03B35F43" w14:textId="77777777" w:rsidR="004E5CBF" w:rsidRDefault="00415A79">
      <w:pPr>
        <w:pStyle w:val="LO-normal"/>
      </w:pPr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03B35F44" w14:textId="77777777" w:rsidR="004E5CBF" w:rsidRDefault="00415A79">
      <w:pPr>
        <w:pStyle w:val="LO-normal"/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03B35F45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03B35F46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03B35F47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03B35F48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03B35F49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6: inserire il nome del file della “certificazione”;</w:t>
      </w:r>
    </w:p>
    <w:p w14:paraId="03B35F4A" w14:textId="77777777" w:rsidR="004E5CBF" w:rsidRDefault="00415A79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7: indicare chi tra il produttore, fornitore, beneficiario è iscritto ad un Registro dei soggetti obbligati al finanziamento dei sistemi di gestione dei AEE oppure dichiarare il punto 4.</w:t>
      </w:r>
    </w:p>
    <w:p w14:paraId="03B35F4B" w14:textId="77777777" w:rsidR="004E5CBF" w:rsidRDefault="004E5CBF">
      <w:pPr>
        <w:pStyle w:val="LO-normal"/>
        <w:spacing w:before="200" w:after="200" w:line="276" w:lineRule="auto"/>
        <w:ind w:left="708" w:right="-12" w:hanging="425"/>
        <w:rPr>
          <w:rFonts w:ascii="Arial Narrow" w:eastAsia="Arial Narrow" w:hAnsi="Arial Narrow" w:cs="Arial Narrow"/>
        </w:rPr>
      </w:pPr>
    </w:p>
    <w:p w14:paraId="03B35F4C" w14:textId="77777777" w:rsidR="004E5CBF" w:rsidRDefault="004E5CBF">
      <w:pPr>
        <w:pStyle w:val="LO-normal"/>
        <w:rPr>
          <w:sz w:val="20"/>
          <w:szCs w:val="20"/>
        </w:rPr>
      </w:pPr>
    </w:p>
  </w:footnote>
  <w:footnote w:id="4">
    <w:p w14:paraId="03B35F4D" w14:textId="77777777" w:rsidR="004E5CBF" w:rsidRDefault="00415A79">
      <w:pPr>
        <w:pStyle w:val="LO-normal"/>
      </w:pPr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03B35F4E" w14:textId="77777777" w:rsidR="004E5CBF" w:rsidRDefault="00415A79">
      <w:pPr>
        <w:pStyle w:val="LO-normal"/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03B35F4F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03B35F50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03B35F51" w14:textId="77777777" w:rsidR="004E5CBF" w:rsidRDefault="00415A79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03B35F52" w14:textId="77777777" w:rsidR="004E5CBF" w:rsidRDefault="00415A79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5: indicare chi tra il produttore, fornitore, beneficiario è iscritto ad un Registro dei soggetti obbligati al finanziamento dei sistemi di gestione dei AEE oppure dichiarare il punto 4 dopo aver verificato con il Servizio che segue la rendicontazione della Regione.</w:t>
      </w:r>
    </w:p>
    <w:p w14:paraId="03B35F53" w14:textId="77777777" w:rsidR="004E5CBF" w:rsidRDefault="004E5CBF">
      <w:pPr>
        <w:pStyle w:val="LO-normal"/>
        <w:spacing w:before="200" w:after="200" w:line="276" w:lineRule="auto"/>
        <w:ind w:left="708" w:right="-12" w:hanging="425"/>
        <w:rPr>
          <w:rFonts w:ascii="Arial Narrow" w:eastAsia="Arial Narrow" w:hAnsi="Arial Narrow" w:cs="Arial Narrow"/>
        </w:rPr>
      </w:pPr>
    </w:p>
    <w:p w14:paraId="03B35F54" w14:textId="77777777" w:rsidR="004E5CBF" w:rsidRDefault="004E5CBF">
      <w:pPr>
        <w:pStyle w:val="LO-normal"/>
        <w:rPr>
          <w:sz w:val="20"/>
          <w:szCs w:val="20"/>
        </w:rPr>
      </w:pPr>
    </w:p>
  </w:footnote>
  <w:footnote w:id="5">
    <w:p w14:paraId="03B35F55" w14:textId="77777777" w:rsidR="004E5CBF" w:rsidRDefault="00415A79">
      <w:pPr>
        <w:pStyle w:val="LO-normal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Per la compilazione della RELAZIONE DNSH seguire il template riportato nella modulistica del bando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35F33" w14:textId="77777777" w:rsidR="004E5CBF" w:rsidRDefault="00415A79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03B35F36" wp14:editId="03B35F37">
          <wp:extent cx="5985510" cy="422910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B35F34" w14:textId="77777777" w:rsidR="004E5CBF" w:rsidRDefault="004E5CB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C2487"/>
    <w:multiLevelType w:val="multilevel"/>
    <w:tmpl w:val="F3B4F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C718C0"/>
    <w:multiLevelType w:val="multilevel"/>
    <w:tmpl w:val="51163A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CF46C09"/>
    <w:multiLevelType w:val="multilevel"/>
    <w:tmpl w:val="D25A7554"/>
    <w:lvl w:ilvl="0">
      <w:start w:val="1"/>
      <w:numFmt w:val="bullet"/>
      <w:lvlText w:val="●"/>
      <w:lvlJc w:val="left"/>
      <w:pPr>
        <w:ind w:left="121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93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65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37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09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81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53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25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970" w:hanging="360"/>
      </w:pPr>
      <w:rPr>
        <w:u w:val="none"/>
      </w:rPr>
    </w:lvl>
  </w:abstractNum>
  <w:abstractNum w:abstractNumId="3" w15:restartNumberingAfterBreak="0">
    <w:nsid w:val="1D200FDB"/>
    <w:multiLevelType w:val="multilevel"/>
    <w:tmpl w:val="FCF050CC"/>
    <w:lvl w:ilvl="0">
      <w:start w:val="1"/>
      <w:numFmt w:val="bullet"/>
      <w:lvlText w:val="●"/>
      <w:lvlJc w:val="left"/>
      <w:pPr>
        <w:ind w:left="1417" w:hanging="283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44189E"/>
    <w:multiLevelType w:val="multilevel"/>
    <w:tmpl w:val="5394B25E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DA3A88"/>
    <w:multiLevelType w:val="multilevel"/>
    <w:tmpl w:val="500426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3E132DD"/>
    <w:multiLevelType w:val="multilevel"/>
    <w:tmpl w:val="EB3877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CE219D6"/>
    <w:multiLevelType w:val="multilevel"/>
    <w:tmpl w:val="B2E451E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9A5287B"/>
    <w:multiLevelType w:val="multilevel"/>
    <w:tmpl w:val="5DD4F2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05715B"/>
    <w:multiLevelType w:val="multilevel"/>
    <w:tmpl w:val="18168D06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458302194">
    <w:abstractNumId w:val="0"/>
  </w:num>
  <w:num w:numId="2" w16cid:durableId="1723407060">
    <w:abstractNumId w:val="9"/>
  </w:num>
  <w:num w:numId="3" w16cid:durableId="1478524687">
    <w:abstractNumId w:val="5"/>
  </w:num>
  <w:num w:numId="4" w16cid:durableId="954025693">
    <w:abstractNumId w:val="2"/>
  </w:num>
  <w:num w:numId="5" w16cid:durableId="2111662807">
    <w:abstractNumId w:val="3"/>
  </w:num>
  <w:num w:numId="6" w16cid:durableId="777796935">
    <w:abstractNumId w:val="4"/>
  </w:num>
  <w:num w:numId="7" w16cid:durableId="1902713725">
    <w:abstractNumId w:val="6"/>
  </w:num>
  <w:num w:numId="8" w16cid:durableId="1009604658">
    <w:abstractNumId w:val="8"/>
  </w:num>
  <w:num w:numId="9" w16cid:durableId="536235860">
    <w:abstractNumId w:val="7"/>
  </w:num>
  <w:num w:numId="10" w16cid:durableId="380205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CBF"/>
    <w:rsid w:val="00415A79"/>
    <w:rsid w:val="004E5CBF"/>
    <w:rsid w:val="004F26CF"/>
    <w:rsid w:val="006D31E0"/>
    <w:rsid w:val="006E554F"/>
    <w:rsid w:val="007C00CA"/>
    <w:rsid w:val="008936B6"/>
    <w:rsid w:val="00995265"/>
    <w:rsid w:val="00AA0E2D"/>
    <w:rsid w:val="00B00EEA"/>
    <w:rsid w:val="00D96385"/>
    <w:rsid w:val="00E8384B"/>
    <w:rsid w:val="00FF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35E10"/>
  <w15:docId w15:val="{86FAA33B-BF82-4618-8398-4BA615ED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rFonts w:eastAsia="NSimSun" w:cs="Arial"/>
      <w:lang w:val="it-IT" w:eastAsia="zh-CN"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ygBYi816oagvMsZ6G8QGSRefCQ==">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2286</Words>
  <Characters>13035</Characters>
  <Application>Microsoft Office Word</Application>
  <DocSecurity>0</DocSecurity>
  <Lines>108</Lines>
  <Paragraphs>30</Paragraphs>
  <ScaleCrop>false</ScaleCrop>
  <Company>Regione Emilia-Romagna</Company>
  <LinksUpToDate>false</LinksUpToDate>
  <CharactersWithSpaces>15291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Freni Emanuela</cp:lastModifiedBy>
  <cp:revision>7</cp:revision>
  <dcterms:created xsi:type="dcterms:W3CDTF">2024-02-22T16:08:00Z</dcterms:created>
  <dcterms:modified xsi:type="dcterms:W3CDTF">2026-06-12T08:34:00Z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